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1381125</wp:posOffset>
            </wp:positionH>
            <wp:positionV relativeFrom="page">
              <wp:posOffset>1295400</wp:posOffset>
            </wp:positionV>
            <wp:extent cx="4762500" cy="68770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4762500" cy="687705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43" w:lineRule="exact"/>
        <w:rPr>
          <w:sz w:val="24"/>
          <w:szCs w:val="24"/>
          <w:color w:val="auto"/>
        </w:rPr>
      </w:pPr>
    </w:p>
    <w:p>
      <w:pPr>
        <w:ind w:left="4240"/>
        <w:spacing w:after="0"/>
        <w:rPr>
          <w:sz w:val="20"/>
          <w:szCs w:val="20"/>
          <w:color w:val="auto"/>
        </w:rPr>
      </w:pPr>
      <w:r>
        <w:rPr>
          <w:rFonts w:ascii="Verdana" w:cs="Verdana" w:eastAsia="Verdana" w:hAnsi="Verdana"/>
          <w:sz w:val="19"/>
          <w:szCs w:val="19"/>
          <w:i w:val="1"/>
          <w:iCs w:val="1"/>
          <w:color w:val="auto"/>
        </w:rPr>
        <w:t>Crie sua própria marca on-line exclusiva - Página 1</w:t>
      </w:r>
    </w:p>
    <w:p>
      <w:pPr>
        <w:sectPr>
          <w:pgSz w:w="12240" w:h="15840" w:orient="portrait"/>
          <w:cols w:equalWidth="0" w:num="1">
            <w:col w:w="9360"/>
          </w:cols>
          <w:pgMar w:left="1440" w:top="1440" w:right="1440" w:bottom="161" w:gutter="0" w:footer="0" w:header="0"/>
        </w:sectPr>
      </w:pPr>
    </w:p>
    <w:bookmarkStart w:id="1" w:name="page2"/>
    <w:bookmarkEnd w:id="1"/>
    <w:p>
      <w:pPr>
        <w:spacing w:after="0" w:line="240"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Descubra e Comunique-se</w:t>
      </w:r>
    </w:p>
    <w:p>
      <w:pPr>
        <w:jc w:val="center"/>
        <w:spacing w:after="0" w:line="239" w:lineRule="auto"/>
        <w:rPr>
          <w:sz w:val="20"/>
          <w:szCs w:val="20"/>
          <w:color w:val="auto"/>
        </w:rPr>
      </w:pPr>
      <w:r>
        <w:rPr>
          <w:rFonts w:ascii="Verdana" w:cs="Verdana" w:eastAsia="Verdana" w:hAnsi="Verdana"/>
          <w:sz w:val="48"/>
          <w:szCs w:val="48"/>
          <w:b w:val="1"/>
          <w:bCs w:val="1"/>
          <w:color w:val="auto"/>
        </w:rPr>
        <w:t>Sua paixão</w:t>
      </w:r>
    </w:p>
    <w:p>
      <w:pPr>
        <w:spacing w:after="0" w:line="333" w:lineRule="exact"/>
        <w:rPr>
          <w:sz w:val="20"/>
          <w:szCs w:val="20"/>
          <w:color w:val="auto"/>
        </w:rPr>
      </w:pPr>
    </w:p>
    <w:p>
      <w:pPr>
        <w:ind w:left="360" w:right="400"/>
        <w:spacing w:after="0"/>
        <w:rPr>
          <w:sz w:val="20"/>
          <w:szCs w:val="20"/>
          <w:color w:val="auto"/>
        </w:rPr>
      </w:pPr>
      <w:r>
        <w:rPr>
          <w:rFonts w:ascii="Verdana" w:cs="Verdana" w:eastAsia="Verdana" w:hAnsi="Verdana"/>
          <w:sz w:val="22"/>
          <w:szCs w:val="22"/>
          <w:color w:val="auto"/>
        </w:rPr>
        <w:t>A marca evoluiu de nomes sem sentido de marcas registradas para palavras descritivas que dizem às pessoas quem você é e qual é sua paixão na vida. Tomemos, por exemplo, a Xerox: esse nome não tinha um significado real até que as máquinas saíssem e as pessoas as usassem como um significado comum para fotocópia de papéis. Embora a marca agora seja conhecida mundialmente, ela foi completamente diluída em um significado genérico que é difícil de defender como sendo único e expressivo de uma marca da empresa. Para criar um nome de marca hoje, você deseja dar atenção especial às qualidades que tornam esse nome único e como é descritivo do que você faz ou quem é nos negócios ou na vida.</w:t>
      </w:r>
    </w:p>
    <w:p>
      <w:pPr>
        <w:spacing w:after="0" w:line="24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MARCA PESSOAL</w:t>
      </w:r>
    </w:p>
    <w:p>
      <w:pPr>
        <w:spacing w:after="0" w:line="327" w:lineRule="exact"/>
        <w:rPr>
          <w:sz w:val="20"/>
          <w:szCs w:val="20"/>
          <w:color w:val="auto"/>
        </w:rPr>
      </w:pPr>
    </w:p>
    <w:p>
      <w:pPr>
        <w:ind w:left="360" w:right="540"/>
        <w:spacing w:after="0" w:line="239" w:lineRule="auto"/>
        <w:rPr>
          <w:sz w:val="20"/>
          <w:szCs w:val="20"/>
          <w:color w:val="auto"/>
        </w:rPr>
      </w:pPr>
      <w:r>
        <w:rPr>
          <w:rFonts w:ascii="Verdana" w:cs="Verdana" w:eastAsia="Verdana" w:hAnsi="Verdana"/>
          <w:sz w:val="22"/>
          <w:szCs w:val="22"/>
          <w:color w:val="auto"/>
        </w:rPr>
        <w:t>De certa forma, todos nós viemos a este mundo com nossa marca pessoal: nossos nomes. Isso diz aos membros da nossa família e às pessoas que conhecemos quem somos, mas na verdade não expressa nossas qualidades pessoais. Às vezes, as pessoas adquirem apelidos ou criam seus próprios nomes para ajudar a expressar mais qualidades próprias, e isso é usado como uma forma de marca pessoal do grupo. Se essa marca pessoal também expressa qual é a sua paixão na vida, você pode usá-la para ajudar a se promover para os outros. A marca pessoal, assim como a marca comercial, tem tudo a ver com transmitir sua auto-imagem a outras pessoas de uma maneira que o que elas percebem seja idêntico ao que você está projetando para elas.</w:t>
      </w:r>
    </w:p>
    <w:p>
      <w:pPr>
        <w:spacing w:after="0" w:line="249"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MARCA DE NEGÓCIOS</w:t>
      </w:r>
    </w:p>
    <w:p>
      <w:pPr>
        <w:spacing w:after="0" w:line="327" w:lineRule="exact"/>
        <w:rPr>
          <w:sz w:val="20"/>
          <w:szCs w:val="20"/>
          <w:color w:val="auto"/>
        </w:rPr>
      </w:pPr>
    </w:p>
    <w:p>
      <w:pPr>
        <w:ind w:left="360" w:right="400"/>
        <w:spacing w:after="0" w:line="239" w:lineRule="auto"/>
        <w:rPr>
          <w:sz w:val="20"/>
          <w:szCs w:val="20"/>
          <w:color w:val="auto"/>
        </w:rPr>
      </w:pPr>
      <w:r>
        <w:rPr>
          <w:rFonts w:ascii="Verdana" w:cs="Verdana" w:eastAsia="Verdana" w:hAnsi="Verdana"/>
          <w:sz w:val="22"/>
          <w:szCs w:val="22"/>
          <w:color w:val="auto"/>
        </w:rPr>
        <w:t>Se você tem um nome de domínio, é uma forma de marca comercial, assim como o nome da empresa. Estes tendem a expressar mais os produtos e serviços oferecidos do que as qualidades pessoais do proprietário. No passado, na publicidade convencional, você sabia o nome da empresa antes de aprender o nome do proprietário. No entanto, com tantas pessoas usando redes sociais hoje em dia, a marca pessoal está se tornando igualmente importante nos negócios e na marca da empresa.</w:t>
      </w:r>
    </w:p>
    <w:p>
      <w:pPr>
        <w:spacing w:after="0" w:line="248"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PAIXÃO PROJETANDO</w:t>
      </w:r>
    </w:p>
    <w:p>
      <w:pPr>
        <w:spacing w:after="0" w:line="327" w:lineRule="exact"/>
        <w:rPr>
          <w:sz w:val="20"/>
          <w:szCs w:val="20"/>
          <w:color w:val="auto"/>
        </w:rPr>
      </w:pPr>
    </w:p>
    <w:p>
      <w:pPr>
        <w:ind w:left="360" w:right="360"/>
        <w:spacing w:after="0"/>
        <w:rPr>
          <w:sz w:val="20"/>
          <w:szCs w:val="20"/>
          <w:color w:val="auto"/>
        </w:rPr>
      </w:pPr>
      <w:r>
        <w:rPr>
          <w:rFonts w:ascii="Verdana" w:cs="Verdana" w:eastAsia="Verdana" w:hAnsi="Verdana"/>
          <w:sz w:val="22"/>
          <w:szCs w:val="22"/>
          <w:color w:val="auto"/>
        </w:rPr>
        <w:t>Se você escolhe um, outro ou ambos para promover, a idéia é projetar sua paixão para um público maior. Se sua paixão é conectar os outros às almas gêmeas, você pode usar um nome comercial ou pessoal com a palavra amor. Essa é a sua paixão. Não é tão difícil quanto parece pensar em algumas marcas de escolha para experimentar. O difícil é reservá-los on-line quando muitos já foram comprados por outros.</w:t>
      </w:r>
    </w:p>
    <w:p>
      <w:pPr>
        <w:sectPr>
          <w:pgSz w:w="12240" w:h="15840" w:orient="portrait"/>
          <w:cols w:equalWidth="0" w:num="1">
            <w:col w:w="9360"/>
          </w:cols>
          <w:pgMar w:left="1440" w:top="1440" w:right="1440" w:bottom="161" w:gutter="0" w:footer="0" w:header="0"/>
        </w:sectPr>
      </w:pPr>
    </w:p>
    <w:p>
      <w:pPr>
        <w:spacing w:after="0" w:line="200" w:lineRule="exact"/>
        <w:rPr>
          <w:sz w:val="20"/>
          <w:szCs w:val="20"/>
          <w:color w:val="auto"/>
        </w:rPr>
      </w:pPr>
    </w:p>
    <w:p>
      <w:pPr>
        <w:spacing w:after="0" w:line="347" w:lineRule="exact"/>
        <w:rPr>
          <w:sz w:val="20"/>
          <w:szCs w:val="20"/>
          <w:color w:val="auto"/>
        </w:rPr>
      </w:pPr>
    </w:p>
    <w:p>
      <w:pPr>
        <w:ind w:left="4240"/>
        <w:spacing w:after="0"/>
        <w:rPr>
          <w:sz w:val="20"/>
          <w:szCs w:val="20"/>
          <w:color w:val="auto"/>
        </w:rPr>
      </w:pPr>
      <w:r>
        <w:rPr>
          <w:rFonts w:ascii="Verdana" w:cs="Verdana" w:eastAsia="Verdana" w:hAnsi="Verdana"/>
          <w:sz w:val="19"/>
          <w:szCs w:val="19"/>
          <w:i w:val="1"/>
          <w:iCs w:val="1"/>
          <w:color w:val="auto"/>
        </w:rPr>
        <w:t>Crie sua própria marca on-line exclusiva - Página 2</w:t>
      </w:r>
    </w:p>
    <w:p>
      <w:pPr>
        <w:sectPr>
          <w:pgSz w:w="12240" w:h="15840" w:orient="portrait"/>
          <w:cols w:equalWidth="0" w:num="1">
            <w:col w:w="9360"/>
          </w:cols>
          <w:pgMar w:left="1440" w:top="1440" w:right="1440" w:bottom="161" w:gutter="0" w:footer="0" w:header="0"/>
          <w:type w:val="continuous"/>
        </w:sectPr>
      </w:pPr>
    </w:p>
    <w:bookmarkStart w:id="2" w:name="page3"/>
    <w:bookmarkEnd w:id="2"/>
    <w:p>
      <w:pPr>
        <w:spacing w:after="0" w:line="200" w:lineRule="exact"/>
        <w:rPr>
          <w:sz w:val="20"/>
          <w:szCs w:val="20"/>
          <w:color w:val="auto"/>
        </w:rPr>
      </w:pPr>
    </w:p>
    <w:p>
      <w:pPr>
        <w:spacing w:after="0" w:line="307" w:lineRule="exact"/>
        <w:rPr>
          <w:sz w:val="20"/>
          <w:szCs w:val="20"/>
          <w:color w:val="auto"/>
        </w:rPr>
      </w:pPr>
    </w:p>
    <w:p>
      <w:pPr>
        <w:jc w:val="center"/>
        <w:spacing w:after="0" w:line="238" w:lineRule="auto"/>
        <w:rPr>
          <w:sz w:val="20"/>
          <w:szCs w:val="20"/>
          <w:color w:val="auto"/>
        </w:rPr>
      </w:pPr>
      <w:r>
        <w:rPr>
          <w:rFonts w:ascii="Verdana" w:cs="Verdana" w:eastAsia="Verdana" w:hAnsi="Verdana"/>
          <w:sz w:val="48"/>
          <w:szCs w:val="48"/>
          <w:b w:val="1"/>
          <w:bCs w:val="1"/>
          <w:color w:val="auto"/>
        </w:rPr>
        <w:t>Pense e pesquise sua marca</w:t>
      </w:r>
    </w:p>
    <w:p>
      <w:pPr>
        <w:spacing w:after="0" w:line="343" w:lineRule="exact"/>
        <w:rPr>
          <w:sz w:val="20"/>
          <w:szCs w:val="20"/>
          <w:color w:val="auto"/>
        </w:rPr>
      </w:pPr>
    </w:p>
    <w:p>
      <w:pPr>
        <w:ind w:left="360" w:right="440"/>
        <w:spacing w:after="0" w:line="239" w:lineRule="auto"/>
        <w:rPr>
          <w:sz w:val="20"/>
          <w:szCs w:val="20"/>
          <w:color w:val="auto"/>
        </w:rPr>
      </w:pPr>
      <w:r>
        <w:rPr>
          <w:rFonts w:ascii="Verdana" w:cs="Verdana" w:eastAsia="Verdana" w:hAnsi="Verdana"/>
          <w:sz w:val="22"/>
          <w:szCs w:val="22"/>
          <w:color w:val="auto"/>
        </w:rPr>
        <w:t>É por isso que, para conseguir uma boa, você precisa começar a pensar cedo. Vai demorar um pouco para chegar a um nome de marca que você ama e que também esteja disponível como nome de domínio. Uma coisa é certa: a maioria dos nomes de domínio com duas palavras já está em uso. Você provavelmente terá que usar três palavras ou mais, ou poderá tentar comprar um nome de domínio menor de alguém que esteja agachado e esperando que um comprador lhe ofereça algum dinheiro.</w:t>
      </w:r>
    </w:p>
    <w:p>
      <w:pPr>
        <w:spacing w:after="0" w:line="249"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RESERVE SEU NOME PESSOAL</w:t>
      </w:r>
    </w:p>
    <w:p>
      <w:pPr>
        <w:spacing w:after="0" w:line="327" w:lineRule="exact"/>
        <w:rPr>
          <w:sz w:val="20"/>
          <w:szCs w:val="20"/>
          <w:color w:val="auto"/>
        </w:rPr>
      </w:pPr>
    </w:p>
    <w:p>
      <w:pPr>
        <w:ind w:left="360" w:right="400"/>
        <w:spacing w:after="0" w:line="239" w:lineRule="auto"/>
        <w:rPr>
          <w:sz w:val="20"/>
          <w:szCs w:val="20"/>
          <w:color w:val="auto"/>
        </w:rPr>
      </w:pPr>
      <w:r>
        <w:rPr>
          <w:rFonts w:ascii="Verdana" w:cs="Verdana" w:eastAsia="Verdana" w:hAnsi="Verdana"/>
          <w:sz w:val="22"/>
          <w:szCs w:val="22"/>
          <w:color w:val="auto"/>
        </w:rPr>
        <w:t>Mesmo se você não for usá-lo para negócios, convém reservar tantos perfis e até um nome de domínio com o seu nome. Celebridades com carreiras estabelecidas já têm advogados que fazem isso regularmente para eles. No entanto, se você iniciar sua marca comercial e, de repente, alcançar a fama no meio de tudo isso, provavelmente acabará pagando alguém para devolver sua marca pessoal na Internet. Existem muitos oportunistas por aí que tentam reservar nomes como Paris Hilton ou outros notáveis ​​com grandes seguidores. Se o seu número a seguir aumentar, o número de spammers falsos aumentará e você estará pronto, já tendo reservado seu nome nos maiores sites como Facebook, Twitter e um nome pessoal de marca .com.</w:t>
      </w:r>
    </w:p>
    <w:p>
      <w:pPr>
        <w:spacing w:after="0" w:line="25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DISPONIBILIDADE DE PESQUISA</w:t>
      </w:r>
    </w:p>
    <w:p>
      <w:pPr>
        <w:spacing w:after="0" w:line="327" w:lineRule="exact"/>
        <w:rPr>
          <w:sz w:val="20"/>
          <w:szCs w:val="20"/>
          <w:color w:val="auto"/>
        </w:rPr>
      </w:pPr>
    </w:p>
    <w:p>
      <w:pPr>
        <w:ind w:left="360" w:right="520"/>
        <w:spacing w:after="0" w:line="239" w:lineRule="auto"/>
        <w:rPr>
          <w:sz w:val="20"/>
          <w:szCs w:val="20"/>
          <w:color w:val="auto"/>
        </w:rPr>
      </w:pPr>
      <w:r>
        <w:rPr>
          <w:rFonts w:ascii="Verdana" w:cs="Verdana" w:eastAsia="Verdana" w:hAnsi="Verdana"/>
          <w:sz w:val="22"/>
          <w:szCs w:val="22"/>
          <w:color w:val="auto"/>
        </w:rPr>
        <w:t>Entre online agora e verifique o que está disponível para as suas possibilidades de nome de domínio usando o Whois.net. Você pode verificar uma variedade de extensões diferentes, além dos sites .com. Se o domínio já estiver reservado ou comprado, você verá o proprietário do nome do domínio. Ele também informa quem você pode entrar em contato, caso queira tentar comprar o nome. Caso contrário, você poderá acessar sites de hospedagem populares de sua escolha e tentar registrar o nome de domínio. O Whois.net também informará (quando não estiver disponível) que outros nomes você pode tentar reservar em vez disso que estão disponíveis. Normalmente, eles são prefixados com a palavra my ou algo semelhante, mas são ligeiramente diferentes. Você pode até registrar o nome de domínio por uma taxa de US $ 9,95 / ano.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7" w:lineRule="exact"/>
        <w:rPr>
          <w:sz w:val="20"/>
          <w:szCs w:val="20"/>
          <w:color w:val="auto"/>
        </w:rPr>
      </w:pPr>
    </w:p>
    <w:p>
      <w:pPr>
        <w:jc w:val="right"/>
        <w:ind w:right="360"/>
        <w:spacing w:after="0"/>
        <w:rPr>
          <w:sz w:val="20"/>
          <w:szCs w:val="20"/>
          <w:color w:val="auto"/>
        </w:rPr>
      </w:pPr>
      <w:r>
        <w:rPr>
          <w:rFonts w:ascii="Verdana" w:cs="Verdana" w:eastAsia="Verdana" w:hAnsi="Verdana"/>
          <w:sz w:val="20"/>
          <w:szCs w:val="20"/>
          <w:i w:val="1"/>
          <w:iCs w:val="1"/>
          <w:color w:val="auto"/>
        </w:rPr>
        <w:t>Crie sua própria marca on-line exclusiva - Página 3</w:t>
      </w:r>
    </w:p>
    <w:p>
      <w:pPr>
        <w:sectPr>
          <w:pgSz w:w="12240" w:h="15840" w:orient="portrait"/>
          <w:cols w:equalWidth="0" w:num="1">
            <w:col w:w="9360"/>
          </w:cols>
          <w:pgMar w:left="1440" w:top="1440" w:right="1440" w:bottom="150" w:gutter="0" w:footer="0" w:header="0"/>
        </w:sectPr>
      </w:pPr>
    </w:p>
    <w:bookmarkStart w:id="3" w:name="page4"/>
    <w:bookmarkEnd w:id="3"/>
    <w:p>
      <w:pPr>
        <w:spacing w:after="0" w:line="235" w:lineRule="exact"/>
        <w:rPr>
          <w:sz w:val="20"/>
          <w:szCs w:val="20"/>
          <w:color w:val="auto"/>
        </w:rPr>
      </w:pPr>
    </w:p>
    <w:p>
      <w:pPr>
        <w:jc w:val="center"/>
        <w:ind w:right="20"/>
        <w:spacing w:after="0"/>
        <w:rPr>
          <w:sz w:val="20"/>
          <w:szCs w:val="20"/>
          <w:color w:val="auto"/>
        </w:rPr>
      </w:pPr>
      <w:r>
        <w:rPr>
          <w:rFonts w:ascii="Verdana" w:cs="Verdana" w:eastAsia="Verdana" w:hAnsi="Verdana"/>
          <w:sz w:val="48"/>
          <w:szCs w:val="48"/>
          <w:b w:val="1"/>
          <w:bCs w:val="1"/>
          <w:color w:val="auto"/>
        </w:rPr>
        <w:t>Promova sua marca</w:t>
      </w:r>
    </w:p>
    <w:p>
      <w:pPr>
        <w:spacing w:after="0" w:line="333" w:lineRule="exact"/>
        <w:rPr>
          <w:sz w:val="20"/>
          <w:szCs w:val="20"/>
          <w:color w:val="auto"/>
        </w:rPr>
      </w:pPr>
    </w:p>
    <w:p>
      <w:pPr>
        <w:ind w:left="360" w:right="500"/>
        <w:spacing w:after="0"/>
        <w:rPr>
          <w:sz w:val="20"/>
          <w:szCs w:val="20"/>
          <w:color w:val="auto"/>
        </w:rPr>
      </w:pPr>
      <w:r>
        <w:rPr>
          <w:rFonts w:ascii="Verdana" w:cs="Verdana" w:eastAsia="Verdana" w:hAnsi="Verdana"/>
          <w:sz w:val="22"/>
          <w:szCs w:val="22"/>
          <w:color w:val="auto"/>
        </w:rPr>
        <w:t>Online, se você quiser ser conhecido como especialista, tudo o que você precisa fazer é reivindicar ser um especialista e, em seguida, ajudar outras pessoas com sua experiência. As pessoas aprendem quem você é interagindo com você e podem formar suas próprias opiniões sobre você e sua empresa. A interatividade e a capacidade de alcançar pessoas em todo o mundo por muito pouco dinheiro é o que nivela o campo de atuação entre empresas e indivíduos. As informações não são tão segregadas como eram antes e também são um pouco mais transparentes. Agora, não importa quanto uma grande empresa gaste na promoção de algum produto defeituoso, é provável que existam inúmeras reclamações on-line facilmente acessíveis e que dissuadam os novos clientes de comprar um produto defeituoso. Da mesma forma, se você tem uma marca espetacular e algum produto ou serviço maravilhoso,</w:t>
      </w:r>
    </w:p>
    <w:p>
      <w:pPr>
        <w:spacing w:after="0" w:line="245"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O QUE DEVE FAZER ONLINE</w:t>
      </w:r>
    </w:p>
    <w:p>
      <w:pPr>
        <w:spacing w:after="0" w:line="327" w:lineRule="exact"/>
        <w:rPr>
          <w:sz w:val="20"/>
          <w:szCs w:val="20"/>
          <w:color w:val="auto"/>
        </w:rPr>
      </w:pPr>
    </w:p>
    <w:p>
      <w:pPr>
        <w:ind w:left="360" w:right="540"/>
        <w:spacing w:after="0" w:line="239" w:lineRule="auto"/>
        <w:rPr>
          <w:sz w:val="20"/>
          <w:szCs w:val="20"/>
          <w:color w:val="auto"/>
        </w:rPr>
      </w:pPr>
      <w:r>
        <w:rPr>
          <w:rFonts w:ascii="Verdana" w:cs="Verdana" w:eastAsia="Verdana" w:hAnsi="Verdana"/>
          <w:sz w:val="22"/>
          <w:szCs w:val="22"/>
          <w:color w:val="auto"/>
        </w:rPr>
        <w:t>Existem alguns lugares online que você pode aproveitar para obter a publicidade mais positiva com o mínimo de esforço. Você poderia gastar muito mais tempo colando a World Wide Web com seu próprio comunicado de imprensa, mas, em última análise, como proprietário de uma empresa, você simplesmente não tem tempo para fazer muita promoção. Mesmo que você possa fazer a lista a seguir, pense seriamente em contratar uma empresa ou um indivíduo para ajudá-lo a divulgar suas ofertas on-line de uma maneira que lhe proporcione mais exposição.</w:t>
      </w:r>
    </w:p>
    <w:p>
      <w:pPr>
        <w:spacing w:after="0" w:line="272" w:lineRule="exact"/>
        <w:rPr>
          <w:sz w:val="20"/>
          <w:szCs w:val="20"/>
          <w:color w:val="auto"/>
        </w:rPr>
      </w:pPr>
    </w:p>
    <w:p>
      <w:pPr>
        <w:ind w:left="1080" w:hanging="359"/>
        <w:spacing w:after="0"/>
        <w:tabs>
          <w:tab w:leader="none" w:pos="1080" w:val="left"/>
        </w:tabs>
        <w:numPr>
          <w:ilvl w:val="0"/>
          <w:numId w:val="1"/>
        </w:numPr>
        <w:rPr>
          <w:rFonts w:ascii="Wingdings" w:cs="Wingdings" w:eastAsia="Wingdings" w:hAnsi="Wingdings"/>
          <w:sz w:val="18"/>
          <w:szCs w:val="18"/>
          <w:color w:val="auto"/>
        </w:rPr>
      </w:pPr>
      <w:r>
        <w:rPr>
          <w:rFonts w:ascii="Verdana" w:cs="Verdana" w:eastAsia="Verdana" w:hAnsi="Verdana"/>
          <w:sz w:val="22"/>
          <w:szCs w:val="22"/>
          <w:b w:val="1"/>
          <w:bCs w:val="1"/>
          <w:color w:val="auto"/>
        </w:rPr>
        <w:t>Cartões de visita online</w:t>
      </w:r>
    </w:p>
    <w:p>
      <w:pPr>
        <w:spacing w:after="0" w:line="2" w:lineRule="exact"/>
        <w:rPr>
          <w:rFonts w:ascii="Wingdings" w:cs="Wingdings" w:eastAsia="Wingdings" w:hAnsi="Wingdings"/>
          <w:sz w:val="18"/>
          <w:szCs w:val="18"/>
          <w:color w:val="auto"/>
        </w:rPr>
      </w:pPr>
    </w:p>
    <w:p>
      <w:pPr>
        <w:ind w:left="1080" w:right="460"/>
        <w:spacing w:after="0" w:line="239" w:lineRule="auto"/>
        <w:rPr>
          <w:rFonts w:ascii="Wingdings" w:cs="Wingdings" w:eastAsia="Wingdings" w:hAnsi="Wingdings"/>
          <w:sz w:val="18"/>
          <w:szCs w:val="18"/>
          <w:color w:val="auto"/>
        </w:rPr>
      </w:pPr>
      <w:r>
        <w:rPr>
          <w:rFonts w:ascii="Verdana" w:cs="Verdana" w:eastAsia="Verdana" w:hAnsi="Verdana"/>
          <w:sz w:val="22"/>
          <w:szCs w:val="22"/>
          <w:color w:val="auto"/>
        </w:rPr>
        <w:t>Substitua seus cartões de papel por uma versão digital que permita compartilhá-lo com muito mais facilidade online.</w:t>
      </w:r>
    </w:p>
    <w:p>
      <w:pPr>
        <w:spacing w:after="0" w:line="267" w:lineRule="exact"/>
        <w:rPr>
          <w:rFonts w:ascii="Wingdings" w:cs="Wingdings" w:eastAsia="Wingdings" w:hAnsi="Wingdings"/>
          <w:sz w:val="18"/>
          <w:szCs w:val="18"/>
          <w:color w:val="auto"/>
        </w:rPr>
      </w:pPr>
    </w:p>
    <w:p>
      <w:pPr>
        <w:ind w:left="1080" w:hanging="359"/>
        <w:spacing w:after="0"/>
        <w:tabs>
          <w:tab w:leader="none" w:pos="1080" w:val="left"/>
        </w:tabs>
        <w:numPr>
          <w:ilvl w:val="0"/>
          <w:numId w:val="1"/>
        </w:numPr>
        <w:rPr>
          <w:rFonts w:ascii="Wingdings" w:cs="Wingdings" w:eastAsia="Wingdings" w:hAnsi="Wingdings"/>
          <w:sz w:val="18"/>
          <w:szCs w:val="18"/>
          <w:color w:val="auto"/>
        </w:rPr>
      </w:pPr>
      <w:r>
        <w:rPr>
          <w:rFonts w:ascii="Verdana" w:cs="Verdana" w:eastAsia="Verdana" w:hAnsi="Verdana"/>
          <w:sz w:val="22"/>
          <w:szCs w:val="22"/>
          <w:b w:val="1"/>
          <w:bCs w:val="1"/>
          <w:color w:val="auto"/>
        </w:rPr>
        <w:t>Currículos digitais</w:t>
      </w:r>
    </w:p>
    <w:p>
      <w:pPr>
        <w:spacing w:after="0" w:line="2" w:lineRule="exact"/>
        <w:rPr>
          <w:rFonts w:ascii="Wingdings" w:cs="Wingdings" w:eastAsia="Wingdings" w:hAnsi="Wingdings"/>
          <w:sz w:val="18"/>
          <w:szCs w:val="18"/>
          <w:color w:val="auto"/>
        </w:rPr>
      </w:pPr>
    </w:p>
    <w:p>
      <w:pPr>
        <w:ind w:left="1080" w:right="640"/>
        <w:spacing w:after="0"/>
        <w:rPr>
          <w:rFonts w:ascii="Wingdings" w:cs="Wingdings" w:eastAsia="Wingdings" w:hAnsi="Wingdings"/>
          <w:sz w:val="18"/>
          <w:szCs w:val="18"/>
          <w:color w:val="auto"/>
        </w:rPr>
      </w:pPr>
      <w:r>
        <w:rPr>
          <w:rFonts w:ascii="Verdana" w:cs="Verdana" w:eastAsia="Verdana" w:hAnsi="Verdana"/>
          <w:sz w:val="22"/>
          <w:szCs w:val="22"/>
          <w:color w:val="auto"/>
        </w:rPr>
        <w:t>Se sua experiência pessoal é importante para os seus negócios, atualize os arquivos com seu currículo digital pessoal.</w:t>
      </w:r>
    </w:p>
    <w:p>
      <w:pPr>
        <w:spacing w:after="0" w:line="266" w:lineRule="exact"/>
        <w:rPr>
          <w:rFonts w:ascii="Wingdings" w:cs="Wingdings" w:eastAsia="Wingdings" w:hAnsi="Wingdings"/>
          <w:sz w:val="18"/>
          <w:szCs w:val="18"/>
          <w:color w:val="auto"/>
        </w:rPr>
      </w:pPr>
    </w:p>
    <w:p>
      <w:pPr>
        <w:ind w:left="1080" w:hanging="359"/>
        <w:spacing w:after="0"/>
        <w:tabs>
          <w:tab w:leader="none" w:pos="1080" w:val="left"/>
        </w:tabs>
        <w:numPr>
          <w:ilvl w:val="0"/>
          <w:numId w:val="1"/>
        </w:numPr>
        <w:rPr>
          <w:rFonts w:ascii="Wingdings" w:cs="Wingdings" w:eastAsia="Wingdings" w:hAnsi="Wingdings"/>
          <w:sz w:val="18"/>
          <w:szCs w:val="18"/>
          <w:color w:val="auto"/>
        </w:rPr>
      </w:pPr>
      <w:r>
        <w:rPr>
          <w:rFonts w:ascii="Verdana" w:cs="Verdana" w:eastAsia="Verdana" w:hAnsi="Verdana"/>
          <w:sz w:val="22"/>
          <w:szCs w:val="22"/>
          <w:b w:val="1"/>
          <w:bCs w:val="1"/>
          <w:color w:val="auto"/>
        </w:rPr>
        <w:t>Portfólios</w:t>
      </w:r>
    </w:p>
    <w:p>
      <w:pPr>
        <w:spacing w:after="0" w:line="2" w:lineRule="exact"/>
        <w:rPr>
          <w:rFonts w:ascii="Wingdings" w:cs="Wingdings" w:eastAsia="Wingdings" w:hAnsi="Wingdings"/>
          <w:sz w:val="18"/>
          <w:szCs w:val="18"/>
          <w:color w:val="auto"/>
        </w:rPr>
      </w:pPr>
    </w:p>
    <w:p>
      <w:pPr>
        <w:ind w:left="1080" w:right="620"/>
        <w:spacing w:after="0" w:line="258" w:lineRule="auto"/>
        <w:rPr>
          <w:rFonts w:ascii="Wingdings" w:cs="Wingdings" w:eastAsia="Wingdings" w:hAnsi="Wingdings"/>
          <w:sz w:val="18"/>
          <w:szCs w:val="18"/>
          <w:color w:val="auto"/>
        </w:rPr>
      </w:pPr>
      <w:r>
        <w:rPr>
          <w:rFonts w:ascii="Verdana" w:cs="Verdana" w:eastAsia="Verdana" w:hAnsi="Verdana"/>
          <w:sz w:val="21"/>
          <w:szCs w:val="21"/>
          <w:color w:val="auto"/>
        </w:rPr>
        <w:t>Você pode ter uma empresa freelancer ou ser um solopreneur interessado em mostrar parte do seu trabalho por meio de seu portfólio online.</w:t>
      </w:r>
    </w:p>
    <w:p>
      <w:pPr>
        <w:spacing w:after="0" w:line="251" w:lineRule="exact"/>
        <w:rPr>
          <w:rFonts w:ascii="Wingdings" w:cs="Wingdings" w:eastAsia="Wingdings" w:hAnsi="Wingdings"/>
          <w:sz w:val="18"/>
          <w:szCs w:val="18"/>
          <w:color w:val="auto"/>
        </w:rPr>
      </w:pPr>
    </w:p>
    <w:p>
      <w:pPr>
        <w:ind w:left="1080" w:hanging="359"/>
        <w:spacing w:after="0"/>
        <w:tabs>
          <w:tab w:leader="none" w:pos="1080" w:val="left"/>
        </w:tabs>
        <w:numPr>
          <w:ilvl w:val="0"/>
          <w:numId w:val="1"/>
        </w:numPr>
        <w:rPr>
          <w:rFonts w:ascii="Wingdings" w:cs="Wingdings" w:eastAsia="Wingdings" w:hAnsi="Wingdings"/>
          <w:sz w:val="18"/>
          <w:szCs w:val="18"/>
          <w:color w:val="auto"/>
        </w:rPr>
      </w:pPr>
      <w:r>
        <w:rPr>
          <w:rFonts w:ascii="Verdana" w:cs="Verdana" w:eastAsia="Verdana" w:hAnsi="Verdana"/>
          <w:sz w:val="22"/>
          <w:szCs w:val="22"/>
          <w:b w:val="1"/>
          <w:bCs w:val="1"/>
          <w:color w:val="auto"/>
        </w:rPr>
        <w:t>Local na rede Internet</w:t>
      </w:r>
    </w:p>
    <w:p>
      <w:pPr>
        <w:spacing w:after="0" w:line="2" w:lineRule="exact"/>
        <w:rPr>
          <w:rFonts w:ascii="Wingdings" w:cs="Wingdings" w:eastAsia="Wingdings" w:hAnsi="Wingdings"/>
          <w:sz w:val="18"/>
          <w:szCs w:val="18"/>
          <w:color w:val="auto"/>
        </w:rPr>
      </w:pPr>
    </w:p>
    <w:p>
      <w:pPr>
        <w:jc w:val="both"/>
        <w:ind w:left="1080" w:right="720"/>
        <w:spacing w:after="0" w:line="258" w:lineRule="auto"/>
        <w:rPr>
          <w:rFonts w:ascii="Wingdings" w:cs="Wingdings" w:eastAsia="Wingdings" w:hAnsi="Wingdings"/>
          <w:sz w:val="18"/>
          <w:szCs w:val="18"/>
          <w:color w:val="auto"/>
        </w:rPr>
      </w:pPr>
      <w:r>
        <w:rPr>
          <w:rFonts w:ascii="Verdana" w:cs="Verdana" w:eastAsia="Verdana" w:hAnsi="Verdana"/>
          <w:sz w:val="21"/>
          <w:szCs w:val="21"/>
          <w:color w:val="auto"/>
        </w:rPr>
        <w:t>Pode ser um site formal ou um blog, desde que seja um local central para mostrar às pessoas quem você é e o que está fazendo com seus negócios.</w:t>
      </w:r>
    </w:p>
    <w:p>
      <w:pPr>
        <w:spacing w:after="0" w:line="249" w:lineRule="exact"/>
        <w:rPr>
          <w:rFonts w:ascii="Wingdings" w:cs="Wingdings" w:eastAsia="Wingdings" w:hAnsi="Wingdings"/>
          <w:sz w:val="18"/>
          <w:szCs w:val="18"/>
          <w:color w:val="auto"/>
        </w:rPr>
      </w:pPr>
    </w:p>
    <w:p>
      <w:pPr>
        <w:ind w:left="1080" w:hanging="359"/>
        <w:spacing w:after="0"/>
        <w:tabs>
          <w:tab w:leader="none" w:pos="1080" w:val="left"/>
        </w:tabs>
        <w:numPr>
          <w:ilvl w:val="0"/>
          <w:numId w:val="1"/>
        </w:numPr>
        <w:rPr>
          <w:rFonts w:ascii="Wingdings" w:cs="Wingdings" w:eastAsia="Wingdings" w:hAnsi="Wingdings"/>
          <w:sz w:val="18"/>
          <w:szCs w:val="18"/>
          <w:color w:val="auto"/>
        </w:rPr>
      </w:pPr>
      <w:r>
        <w:rPr>
          <w:rFonts w:ascii="Verdana" w:cs="Verdana" w:eastAsia="Verdana" w:hAnsi="Verdana"/>
          <w:sz w:val="22"/>
          <w:szCs w:val="22"/>
          <w:b w:val="1"/>
          <w:bCs w:val="1"/>
          <w:color w:val="auto"/>
        </w:rPr>
        <w:t>Redes sociais</w:t>
      </w:r>
    </w:p>
    <w:p>
      <w:pPr>
        <w:ind w:left="1080" w:right="780"/>
        <w:spacing w:after="0"/>
        <w:rPr>
          <w:rFonts w:ascii="Wingdings" w:cs="Wingdings" w:eastAsia="Wingdings" w:hAnsi="Wingdings"/>
          <w:sz w:val="18"/>
          <w:szCs w:val="18"/>
          <w:color w:val="auto"/>
        </w:rPr>
      </w:pPr>
      <w:r>
        <w:rPr>
          <w:rFonts w:ascii="Verdana" w:cs="Verdana" w:eastAsia="Verdana" w:hAnsi="Verdana"/>
          <w:sz w:val="22"/>
          <w:szCs w:val="22"/>
          <w:color w:val="auto"/>
        </w:rPr>
        <w:t>Isso inclui o Facebook e o Twitter e são ótimos para recuperar o tráfego do seu site.</w:t>
      </w:r>
    </w:p>
    <w:p>
      <w:pPr>
        <w:sectPr>
          <w:pgSz w:w="12240" w:h="15840" w:orient="portrait"/>
          <w:cols w:equalWidth="0" w:num="1">
            <w:col w:w="9360"/>
          </w:cols>
          <w:pgMar w:left="1440" w:top="1440" w:right="1440" w:bottom="161"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37" w:lineRule="exact"/>
        <w:rPr>
          <w:sz w:val="20"/>
          <w:szCs w:val="20"/>
          <w:color w:val="auto"/>
        </w:rPr>
      </w:pPr>
    </w:p>
    <w:p>
      <w:pPr>
        <w:ind w:left="4240"/>
        <w:spacing w:after="0"/>
        <w:rPr>
          <w:sz w:val="20"/>
          <w:szCs w:val="20"/>
          <w:color w:val="auto"/>
        </w:rPr>
      </w:pPr>
      <w:r>
        <w:rPr>
          <w:rFonts w:ascii="Verdana" w:cs="Verdana" w:eastAsia="Verdana" w:hAnsi="Verdana"/>
          <w:sz w:val="19"/>
          <w:szCs w:val="19"/>
          <w:i w:val="1"/>
          <w:iCs w:val="1"/>
          <w:color w:val="auto"/>
        </w:rPr>
        <w:t>Crie sua própria marca on-line exclusiva - Página 4</w:t>
      </w:r>
    </w:p>
    <w:p>
      <w:pPr>
        <w:sectPr>
          <w:pgSz w:w="12240" w:h="15840" w:orient="portrait"/>
          <w:cols w:equalWidth="0" w:num="1">
            <w:col w:w="9360"/>
          </w:cols>
          <w:pgMar w:left="1440" w:top="1440" w:right="1440" w:bottom="161" w:gutter="0" w:footer="0" w:header="0"/>
          <w:type w:val="continuous"/>
        </w:sectPr>
      </w:pPr>
    </w:p>
    <w:bookmarkStart w:id="4" w:name="page5"/>
    <w:bookmarkEnd w:id="4"/>
    <w:p>
      <w:pPr>
        <w:spacing w:after="0" w:line="267" w:lineRule="exact"/>
        <w:rPr>
          <w:sz w:val="20"/>
          <w:szCs w:val="20"/>
          <w:color w:val="auto"/>
        </w:rPr>
      </w:pPr>
    </w:p>
    <w:p>
      <w:pPr>
        <w:ind w:left="1080" w:hanging="359"/>
        <w:spacing w:after="0"/>
        <w:tabs>
          <w:tab w:leader="none" w:pos="1080" w:val="left"/>
        </w:tabs>
        <w:numPr>
          <w:ilvl w:val="0"/>
          <w:numId w:val="2"/>
        </w:numPr>
        <w:rPr>
          <w:rFonts w:ascii="Wingdings" w:cs="Wingdings" w:eastAsia="Wingdings" w:hAnsi="Wingdings"/>
          <w:sz w:val="18"/>
          <w:szCs w:val="18"/>
          <w:color w:val="auto"/>
        </w:rPr>
      </w:pPr>
      <w:r>
        <w:rPr>
          <w:rFonts w:ascii="Verdana" w:cs="Verdana" w:eastAsia="Verdana" w:hAnsi="Verdana"/>
          <w:sz w:val="22"/>
          <w:szCs w:val="22"/>
          <w:b w:val="1"/>
          <w:bCs w:val="1"/>
          <w:color w:val="auto"/>
        </w:rPr>
        <w:t>Campanhas por email</w:t>
      </w:r>
    </w:p>
    <w:p>
      <w:pPr>
        <w:spacing w:after="0" w:line="1" w:lineRule="exact"/>
        <w:rPr>
          <w:rFonts w:ascii="Wingdings" w:cs="Wingdings" w:eastAsia="Wingdings" w:hAnsi="Wingdings"/>
          <w:sz w:val="18"/>
          <w:szCs w:val="18"/>
          <w:color w:val="auto"/>
        </w:rPr>
      </w:pPr>
    </w:p>
    <w:p>
      <w:pPr>
        <w:ind w:left="1080"/>
        <w:spacing w:after="0"/>
        <w:rPr>
          <w:rFonts w:ascii="Wingdings" w:cs="Wingdings" w:eastAsia="Wingdings" w:hAnsi="Wingdings"/>
          <w:sz w:val="18"/>
          <w:szCs w:val="18"/>
          <w:color w:val="auto"/>
        </w:rPr>
      </w:pPr>
      <w:r>
        <w:rPr>
          <w:rFonts w:ascii="Verdana" w:cs="Verdana" w:eastAsia="Verdana" w:hAnsi="Verdana"/>
          <w:sz w:val="22"/>
          <w:szCs w:val="22"/>
          <w:color w:val="auto"/>
        </w:rPr>
        <w:t>Maneiras simples de comercializar diretamente para o seu público.</w:t>
      </w:r>
    </w:p>
    <w:p>
      <w:pPr>
        <w:spacing w:after="0" w:line="200" w:lineRule="exact"/>
        <w:rPr>
          <w:sz w:val="20"/>
          <w:szCs w:val="20"/>
          <w:color w:val="auto"/>
        </w:rPr>
      </w:pPr>
    </w:p>
    <w:p>
      <w:pPr>
        <w:spacing w:after="0" w:line="303"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Cartões de visita on-line</w:t>
      </w:r>
    </w:p>
    <w:p>
      <w:pPr>
        <w:spacing w:after="0" w:line="333" w:lineRule="exact"/>
        <w:rPr>
          <w:sz w:val="20"/>
          <w:szCs w:val="20"/>
          <w:color w:val="auto"/>
        </w:rPr>
      </w:pPr>
    </w:p>
    <w:p>
      <w:pPr>
        <w:ind w:left="360" w:right="400"/>
        <w:spacing w:after="0" w:line="239" w:lineRule="auto"/>
        <w:rPr>
          <w:sz w:val="20"/>
          <w:szCs w:val="20"/>
          <w:color w:val="auto"/>
        </w:rPr>
      </w:pPr>
      <w:r>
        <w:rPr>
          <w:rFonts w:ascii="Verdana" w:cs="Verdana" w:eastAsia="Verdana" w:hAnsi="Verdana"/>
          <w:sz w:val="22"/>
          <w:szCs w:val="22"/>
          <w:color w:val="auto"/>
        </w:rPr>
        <w:t>No passado, você fazia negócios e ajudava a criar reconhecimento da marca por meio de um cartão de visita em papel. Embora ainda exista um lugar para essas relíquias pitorescas do passado, as versões mais modernas usam um componente interativo on-line para compartilhar sua marca pessoal digitalmente, para que haja menos chances de que ela se perca ou seja esquecida. Além disso, quando foi a última vez que você viu alguém puxar um rolodex de cartões de visita para entrar em contato com alguém? Com tantas empresas promovendo suas marcas on-line, que custam muito menos e são mais eficazes, vale a pena entrar na era da informação com entusiasmo.</w:t>
      </w:r>
    </w:p>
    <w:p>
      <w:pPr>
        <w:spacing w:after="0" w:line="251"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CARTÕES DE E-BUSINESS</w:t>
      </w:r>
    </w:p>
    <w:p>
      <w:pPr>
        <w:spacing w:after="0" w:line="327" w:lineRule="exact"/>
        <w:rPr>
          <w:sz w:val="20"/>
          <w:szCs w:val="20"/>
          <w:color w:val="auto"/>
        </w:rPr>
      </w:pPr>
    </w:p>
    <w:p>
      <w:pPr>
        <w:ind w:left="360" w:right="400"/>
        <w:spacing w:after="0" w:line="252" w:lineRule="auto"/>
        <w:rPr>
          <w:rFonts w:ascii="Verdana" w:cs="Verdana" w:eastAsia="Verdana" w:hAnsi="Verdana"/>
          <w:sz w:val="21"/>
          <w:szCs w:val="21"/>
          <w:color w:val="auto"/>
        </w:rPr>
      </w:pPr>
      <w:r>
        <w:rPr>
          <w:rFonts w:ascii="Verdana" w:cs="Verdana" w:eastAsia="Verdana" w:hAnsi="Verdana"/>
          <w:sz w:val="21"/>
          <w:szCs w:val="21"/>
          <w:color w:val="auto"/>
        </w:rPr>
        <w:t xml:space="preserve">Uma cópia do cartão de visita em papel em formato digital é fácil de criar. Distribuí-lo é muito mais eficiente do que tentar entregar a alguém um cartão de papel. Você pode ir a lugares como</w:t>
      </w:r>
      <w:hyperlink r:id="rId9">
        <w:r>
          <w:rPr>
            <w:rFonts w:ascii="Verdana" w:cs="Verdana" w:eastAsia="Verdana" w:hAnsi="Verdana"/>
            <w:sz w:val="21"/>
            <w:szCs w:val="21"/>
            <w:u w:val="single" w:color="auto"/>
            <w:color w:val="0000FF"/>
          </w:rPr>
          <w:t>www.mydropcard.com</w:t>
        </w:r>
        <w:r>
          <w:rPr>
            <w:rFonts w:ascii="Verdana" w:cs="Verdana" w:eastAsia="Verdana" w:hAnsi="Verdana"/>
            <w:sz w:val="21"/>
            <w:szCs w:val="21"/>
            <w:u w:val="single" w:color="auto"/>
            <w:color w:val="auto"/>
          </w:rPr>
          <w:t xml:space="preserve"> </w:t>
        </w:r>
      </w:hyperlink>
      <w:r>
        <w:rPr>
          <w:rFonts w:ascii="Verdana" w:cs="Verdana" w:eastAsia="Verdana" w:hAnsi="Verdana"/>
          <w:sz w:val="21"/>
          <w:szCs w:val="21"/>
          <w:color w:val="auto"/>
        </w:rPr>
        <w:t xml:space="preserve">ou </w:t>
      </w:r>
      <w:hyperlink r:id="rId10">
        <w:r>
          <w:rPr>
            <w:rFonts w:ascii="Verdana" w:cs="Verdana" w:eastAsia="Verdana" w:hAnsi="Verdana"/>
            <w:sz w:val="21"/>
            <w:szCs w:val="21"/>
            <w:u w:val="single" w:color="auto"/>
            <w:color w:val="0000FF"/>
          </w:rPr>
          <w:t>www.Businesscard2.com</w:t>
        </w:r>
      </w:hyperlink>
      <w:r>
        <w:rPr>
          <w:rFonts w:ascii="Verdana" w:cs="Verdana" w:eastAsia="Verdana" w:hAnsi="Verdana"/>
          <w:sz w:val="21"/>
          <w:szCs w:val="21"/>
          <w:color w:val="auto"/>
        </w:rPr>
        <w:t xml:space="preserve">para usar o serviço para criar seu próprio cartão de e-business. Esses tipos de cartões têm a vantagem de poder ser transmitidos para aparelhos eletrônicos de outras pessoas, como o telefone celular, e armazenam seu e-mail em seus diretórios. Com tantos telefones com recursos de mensagens, ele coloca seu endereço de e-mail on-line na ponta dos dedos, com pouca intervenção de sua parte. Além disso, você pode adicionar outros tipos de links a esses cartões de visita que podem ser visualizados em telefones com recursos da Internet. Convém adicionar seus perfis do Facebook e / ou Twitter ou qualquer outro site usado para marcar você ou sua empresa.</w:t>
      </w:r>
    </w:p>
    <w:p>
      <w:pPr>
        <w:spacing w:after="0" w:line="200" w:lineRule="exact"/>
        <w:rPr>
          <w:sz w:val="20"/>
          <w:szCs w:val="20"/>
          <w:color w:val="auto"/>
        </w:rPr>
      </w:pPr>
    </w:p>
    <w:p>
      <w:pPr>
        <w:spacing w:after="0" w:line="30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MARQUE SUA MÍDIA DIGITAL</w:t>
      </w:r>
    </w:p>
    <w:p>
      <w:pPr>
        <w:spacing w:after="0" w:line="327" w:lineRule="exact"/>
        <w:rPr>
          <w:sz w:val="20"/>
          <w:szCs w:val="20"/>
          <w:color w:val="auto"/>
        </w:rPr>
      </w:pPr>
    </w:p>
    <w:p>
      <w:pPr>
        <w:ind w:left="360" w:right="440"/>
        <w:spacing w:after="0" w:line="239" w:lineRule="auto"/>
        <w:rPr>
          <w:sz w:val="20"/>
          <w:szCs w:val="20"/>
          <w:color w:val="auto"/>
        </w:rPr>
      </w:pPr>
      <w:r>
        <w:rPr>
          <w:rFonts w:ascii="Verdana" w:cs="Verdana" w:eastAsia="Verdana" w:hAnsi="Verdana"/>
          <w:sz w:val="22"/>
          <w:szCs w:val="22"/>
          <w:color w:val="auto"/>
        </w:rPr>
        <w:t>Sua mídia digital pode incluir e-books, CDs e vídeos no YouTube. Você sozinho sabe onde todas as suas mídias digitais acabam residindo. Também podem ser ferramentas promocionais de vendas, como DVDs e unidades USB. Adicione as informações da sua marca lá e verifique se elas aparecem no modo de execução automática, para que, quando as pessoas usem seus produtos ou serviços, elas também estejam vendo seu cartão de comércio eletrônico oficial que informa onde eles podem encontrar mais de seus produtos ou serviços ou saiba mais sobre sua marca.</w:t>
      </w:r>
    </w:p>
    <w:p>
      <w:pPr>
        <w:spacing w:after="0" w:line="273" w:lineRule="exact"/>
        <w:rPr>
          <w:sz w:val="20"/>
          <w:szCs w:val="20"/>
          <w:color w:val="auto"/>
        </w:rPr>
      </w:pPr>
    </w:p>
    <w:p>
      <w:pPr>
        <w:ind w:left="360" w:right="400"/>
        <w:spacing w:after="0" w:line="239" w:lineRule="auto"/>
        <w:rPr>
          <w:sz w:val="20"/>
          <w:szCs w:val="20"/>
          <w:color w:val="auto"/>
        </w:rPr>
      </w:pPr>
      <w:r>
        <w:rPr>
          <w:rFonts w:ascii="Verdana" w:cs="Verdana" w:eastAsia="Verdana" w:hAnsi="Verdana"/>
          <w:sz w:val="22"/>
          <w:szCs w:val="22"/>
          <w:color w:val="auto"/>
        </w:rPr>
        <w:t>As pessoas adoram receber novos presentes para promoções de vendas e ter sua marca impressa nelas e em formato digital não vai incomodá-las. Se for um item que eles usam com frequência, é como ter um mini-comercial instalado em sua ferramenta que seja um pouco chato, mas também será muito valioso para quando eles querem saber com quem entrar em contato para obter mais dos mesmos produtos e</w:t>
      </w:r>
    </w:p>
    <w:p>
      <w:pPr>
        <w:spacing w:after="0" w:line="200" w:lineRule="exact"/>
        <w:rPr>
          <w:sz w:val="20"/>
          <w:szCs w:val="20"/>
          <w:color w:val="auto"/>
        </w:rPr>
      </w:pPr>
    </w:p>
    <w:p>
      <w:pPr>
        <w:spacing w:after="0" w:line="288" w:lineRule="exact"/>
        <w:rPr>
          <w:sz w:val="20"/>
          <w:szCs w:val="20"/>
          <w:color w:val="auto"/>
        </w:rPr>
      </w:pPr>
    </w:p>
    <w:p>
      <w:pPr>
        <w:jc w:val="right"/>
        <w:ind w:right="360"/>
        <w:spacing w:after="0"/>
        <w:rPr>
          <w:sz w:val="20"/>
          <w:szCs w:val="20"/>
          <w:color w:val="auto"/>
        </w:rPr>
      </w:pPr>
      <w:r>
        <w:rPr>
          <w:rFonts w:ascii="Verdana" w:cs="Verdana" w:eastAsia="Verdana" w:hAnsi="Verdana"/>
          <w:sz w:val="20"/>
          <w:szCs w:val="20"/>
          <w:i w:val="1"/>
          <w:iCs w:val="1"/>
          <w:color w:val="auto"/>
        </w:rPr>
        <w:t>Crie sua própria marca on-line exclusiva - Página 5</w:t>
      </w:r>
    </w:p>
    <w:p>
      <w:pPr>
        <w:sectPr>
          <w:pgSz w:w="12240" w:h="15840" w:orient="portrait"/>
          <w:cols w:equalWidth="0" w:num="1">
            <w:col w:w="9360"/>
          </w:cols>
          <w:pgMar w:left="1440" w:top="1440" w:right="1440" w:bottom="150" w:gutter="0" w:footer="0" w:header="0"/>
        </w:sectPr>
      </w:pPr>
    </w:p>
    <w:bookmarkStart w:id="5" w:name="page6"/>
    <w:bookmarkEnd w:id="5"/>
    <w:p>
      <w:pPr>
        <w:spacing w:after="0" w:line="4" w:lineRule="exact"/>
        <w:rPr>
          <w:sz w:val="20"/>
          <w:szCs w:val="20"/>
          <w:color w:val="auto"/>
        </w:rPr>
      </w:pPr>
    </w:p>
    <w:p>
      <w:pPr>
        <w:ind w:left="360" w:right="820"/>
        <w:spacing w:after="0" w:line="237" w:lineRule="auto"/>
        <w:rPr>
          <w:sz w:val="20"/>
          <w:szCs w:val="20"/>
          <w:color w:val="auto"/>
        </w:rPr>
      </w:pPr>
      <w:r>
        <w:rPr>
          <w:rFonts w:ascii="Verdana" w:cs="Verdana" w:eastAsia="Verdana" w:hAnsi="Verdana"/>
          <w:sz w:val="22"/>
          <w:szCs w:val="22"/>
          <w:color w:val="auto"/>
        </w:rPr>
        <w:t>Serviços. Nunca subestime o poder de um cartão de visita inteligente. Isso pode levar a referências e mais negócios com muito pouco trabalho inicial.</w:t>
      </w:r>
    </w:p>
    <w:p>
      <w:pPr>
        <w:spacing w:after="0" w:line="200" w:lineRule="exact"/>
        <w:rPr>
          <w:sz w:val="20"/>
          <w:szCs w:val="20"/>
          <w:color w:val="auto"/>
        </w:rPr>
      </w:pPr>
    </w:p>
    <w:p>
      <w:pPr>
        <w:spacing w:after="0" w:line="305"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Currículos Digitais</w:t>
      </w:r>
    </w:p>
    <w:p>
      <w:pPr>
        <w:spacing w:after="0" w:line="338" w:lineRule="exact"/>
        <w:rPr>
          <w:sz w:val="20"/>
          <w:szCs w:val="20"/>
          <w:color w:val="auto"/>
        </w:rPr>
      </w:pPr>
    </w:p>
    <w:p>
      <w:pPr>
        <w:ind w:left="360" w:right="360"/>
        <w:spacing w:after="0" w:line="239" w:lineRule="auto"/>
        <w:rPr>
          <w:sz w:val="20"/>
          <w:szCs w:val="20"/>
          <w:color w:val="auto"/>
        </w:rPr>
      </w:pPr>
      <w:r>
        <w:rPr>
          <w:rFonts w:ascii="Verdana" w:cs="Verdana" w:eastAsia="Verdana" w:hAnsi="Verdana"/>
          <w:sz w:val="22"/>
          <w:szCs w:val="22"/>
          <w:color w:val="auto"/>
        </w:rPr>
        <w:t>Os currículos em papel são bons se você estiver procurando um emprego, mas não serão muito bons se você estiver tentando promover seus negócios on-line. Criar uma lista de suas realizações e algumas de suas realizações passadas é uma boa maneira de informar às pessoas em quais círculos você viaja e que tipo de qualidade elas podem esperar de você. As empresas que estão em consultoria ou freelancer também podem se beneficiar de currículos digitais que listam seus projetos anteriores. Você pode escrever vários currículos com formatos diferentes que destacam seus pontos fortes e promovem sua experiência passada. Em alguns casos, você pode até adicionar isso aos perfis de negócios.</w:t>
      </w:r>
    </w:p>
    <w:p>
      <w:pPr>
        <w:spacing w:after="0" w:line="249"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MARCAÇÃO EM PLACAS DE TRABALHO</w:t>
      </w:r>
    </w:p>
    <w:p>
      <w:pPr>
        <w:spacing w:after="0" w:line="327" w:lineRule="exact"/>
        <w:rPr>
          <w:sz w:val="20"/>
          <w:szCs w:val="20"/>
          <w:color w:val="auto"/>
        </w:rPr>
      </w:pPr>
    </w:p>
    <w:p>
      <w:pPr>
        <w:ind w:left="360" w:right="500"/>
        <w:spacing w:after="0" w:line="239" w:lineRule="auto"/>
        <w:rPr>
          <w:sz w:val="20"/>
          <w:szCs w:val="20"/>
          <w:color w:val="auto"/>
        </w:rPr>
      </w:pPr>
      <w:r>
        <w:rPr>
          <w:rFonts w:ascii="Verdana" w:cs="Verdana" w:eastAsia="Verdana" w:hAnsi="Verdana"/>
          <w:sz w:val="22"/>
          <w:szCs w:val="22"/>
          <w:color w:val="auto"/>
        </w:rPr>
        <w:t>Quando você está em um quadro de empregos, está competindo contra centenas, senão milhares, de outras pessoas que procuram trabalho durante essa recessão. É uma pena, mas muitas pessoas de recursos humanos nem vão ler seu currículo. Eles podem pegar um monte de currículos eletrônicos e colocá-los em um leitor de currículo procurando por palavras-chave específicas. É por isso que parte da marca do seu currículo é usar palavras-chave que melhor descrevam suas habilidades e experiência, e que também podem ser pesquisadas por empresas off-line.</w:t>
      </w:r>
    </w:p>
    <w:p>
      <w:pPr>
        <w:spacing w:after="0" w:line="277" w:lineRule="exact"/>
        <w:rPr>
          <w:sz w:val="20"/>
          <w:szCs w:val="20"/>
          <w:color w:val="auto"/>
        </w:rPr>
      </w:pPr>
    </w:p>
    <w:p>
      <w:pPr>
        <w:ind w:left="360" w:right="640"/>
        <w:spacing w:after="0" w:line="239" w:lineRule="auto"/>
        <w:rPr>
          <w:sz w:val="20"/>
          <w:szCs w:val="20"/>
          <w:color w:val="auto"/>
        </w:rPr>
      </w:pPr>
      <w:r>
        <w:rPr>
          <w:rFonts w:ascii="Verdana" w:cs="Verdana" w:eastAsia="Verdana" w:hAnsi="Verdana"/>
          <w:sz w:val="22"/>
          <w:szCs w:val="22"/>
          <w:color w:val="auto"/>
        </w:rPr>
        <w:t>É importante ser o mais detalhado possível, como incluir os nomes dos equipamentos com os quais trabalha, programas e versões de software ou idiomas em que você fala ou programa. Inclua palavras-chave para o tipo de experiência que você possui, seja técnico, gerencial, ou varejo. Também é importante incluir várias cópias diferentes do seu currículo, uma em formato HTML e outra em formato de texto, para que eles possam baixar o formato correto e copiá-lo através de seus leitores de currículo.</w:t>
      </w:r>
    </w:p>
    <w:p>
      <w:pPr>
        <w:spacing w:after="0" w:line="249"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LINKEDIN</w:t>
      </w:r>
    </w:p>
    <w:p>
      <w:pPr>
        <w:spacing w:after="0" w:line="327" w:lineRule="exact"/>
        <w:rPr>
          <w:sz w:val="20"/>
          <w:szCs w:val="20"/>
          <w:color w:val="auto"/>
        </w:rPr>
      </w:pPr>
    </w:p>
    <w:p>
      <w:pPr>
        <w:ind w:left="360" w:right="420"/>
        <w:spacing w:after="0" w:line="253" w:lineRule="auto"/>
        <w:rPr>
          <w:sz w:val="20"/>
          <w:szCs w:val="20"/>
          <w:color w:val="auto"/>
        </w:rPr>
      </w:pPr>
      <w:r>
        <w:rPr>
          <w:rFonts w:ascii="Verdana" w:cs="Verdana" w:eastAsia="Verdana" w:hAnsi="Verdana"/>
          <w:sz w:val="21"/>
          <w:szCs w:val="21"/>
          <w:color w:val="auto"/>
        </w:rPr>
        <w:t>Além de usar quadros de avisos como o Monster.com, às vezes é melhor usar uma rede social como o LinkedIn.com, que permite publicar informações resumidas para outros profissionais visualizarem. Também é um ótimo local para postar esse tipo de informação, pois, ao contrário do Monster.com, o LinkedIn.com permite solicitar recomendações de pessoas. Dessa forma, você não apenas tem um currículo visível que pode ser pesquisado nos mecanismos de pesquisa, mas as pessoas que o veem podem ver quantas outras pessoas têm coisas boas a dizer sobre você.</w:t>
      </w:r>
    </w:p>
    <w:p>
      <w:pPr>
        <w:spacing w:after="0" w:line="253" w:lineRule="exact"/>
        <w:rPr>
          <w:sz w:val="20"/>
          <w:szCs w:val="20"/>
          <w:color w:val="auto"/>
        </w:rPr>
      </w:pPr>
    </w:p>
    <w:p>
      <w:pPr>
        <w:ind w:left="360" w:right="540"/>
        <w:spacing w:after="0" w:line="263" w:lineRule="auto"/>
        <w:rPr>
          <w:sz w:val="20"/>
          <w:szCs w:val="20"/>
          <w:color w:val="auto"/>
        </w:rPr>
      </w:pPr>
      <w:r>
        <w:rPr>
          <w:rFonts w:ascii="Verdana" w:cs="Verdana" w:eastAsia="Verdana" w:hAnsi="Verdana"/>
          <w:sz w:val="21"/>
          <w:szCs w:val="21"/>
          <w:color w:val="auto"/>
        </w:rPr>
        <w:t>O LinkedIn.com é um ótimo local para profissionais que estão desempregados e para aqueles que ainda têm um emprego para trabalhar em rede. É ótimo para pessoas de negócios</w:t>
      </w:r>
    </w:p>
    <w:p>
      <w:pPr>
        <w:sectPr>
          <w:pgSz w:w="12240" w:h="15840" w:orient="portrait"/>
          <w:cols w:equalWidth="0" w:num="1">
            <w:col w:w="9360"/>
          </w:cols>
          <w:pgMar w:left="1440" w:top="1440" w:right="1440" w:bottom="161" w:gutter="0" w:footer="0" w:header="0"/>
        </w:sectPr>
      </w:pPr>
    </w:p>
    <w:p>
      <w:pPr>
        <w:spacing w:after="0" w:line="200" w:lineRule="exact"/>
        <w:rPr>
          <w:sz w:val="20"/>
          <w:szCs w:val="20"/>
          <w:color w:val="auto"/>
        </w:rPr>
      </w:pPr>
    </w:p>
    <w:p>
      <w:pPr>
        <w:spacing w:after="0" w:line="259" w:lineRule="exact"/>
        <w:rPr>
          <w:sz w:val="20"/>
          <w:szCs w:val="20"/>
          <w:color w:val="auto"/>
        </w:rPr>
      </w:pPr>
    </w:p>
    <w:p>
      <w:pPr>
        <w:ind w:left="4240"/>
        <w:spacing w:after="0"/>
        <w:rPr>
          <w:sz w:val="20"/>
          <w:szCs w:val="20"/>
          <w:color w:val="auto"/>
        </w:rPr>
      </w:pPr>
      <w:r>
        <w:rPr>
          <w:rFonts w:ascii="Verdana" w:cs="Verdana" w:eastAsia="Verdana" w:hAnsi="Verdana"/>
          <w:sz w:val="19"/>
          <w:szCs w:val="19"/>
          <w:i w:val="1"/>
          <w:iCs w:val="1"/>
          <w:color w:val="auto"/>
        </w:rPr>
        <w:t>Crie sua própria marca on-line exclusiva - Página 6</w:t>
      </w:r>
    </w:p>
    <w:p>
      <w:pPr>
        <w:sectPr>
          <w:pgSz w:w="12240" w:h="15840" w:orient="portrait"/>
          <w:cols w:equalWidth="0" w:num="1">
            <w:col w:w="9360"/>
          </w:cols>
          <w:pgMar w:left="1440" w:top="1440" w:right="1440" w:bottom="161" w:gutter="0" w:footer="0" w:header="0"/>
          <w:type w:val="continuous"/>
        </w:sectPr>
      </w:pPr>
    </w:p>
    <w:bookmarkStart w:id="6" w:name="page7"/>
    <w:bookmarkEnd w:id="6"/>
    <w:p>
      <w:pPr>
        <w:spacing w:after="0" w:line="4" w:lineRule="exact"/>
        <w:rPr>
          <w:sz w:val="20"/>
          <w:szCs w:val="20"/>
          <w:color w:val="auto"/>
        </w:rPr>
      </w:pPr>
    </w:p>
    <w:p>
      <w:pPr>
        <w:ind w:left="360" w:right="400"/>
        <w:spacing w:after="0" w:line="239" w:lineRule="auto"/>
        <w:rPr>
          <w:sz w:val="20"/>
          <w:szCs w:val="20"/>
          <w:color w:val="auto"/>
        </w:rPr>
      </w:pPr>
      <w:r>
        <w:rPr>
          <w:rFonts w:ascii="Verdana" w:cs="Verdana" w:eastAsia="Verdana" w:hAnsi="Verdana"/>
          <w:sz w:val="22"/>
          <w:szCs w:val="22"/>
          <w:color w:val="auto"/>
        </w:rPr>
        <w:t>proprietários que desejam interagir com seus clientes e que desejam oferecer uma visão profissional de quem são e do que fazem. No entanto, isso não é realmente suficiente para se decidir por alguém. Um portfólio de projetos anteriores dará vida ao seu perfil.</w:t>
      </w:r>
    </w:p>
    <w:p>
      <w:pPr>
        <w:spacing w:after="0" w:line="200" w:lineRule="exact"/>
        <w:rPr>
          <w:sz w:val="20"/>
          <w:szCs w:val="20"/>
          <w:color w:val="auto"/>
        </w:rPr>
      </w:pPr>
    </w:p>
    <w:p>
      <w:pPr>
        <w:spacing w:after="0" w:line="306"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Portfólios</w:t>
      </w:r>
    </w:p>
    <w:p>
      <w:pPr>
        <w:spacing w:after="0" w:line="333" w:lineRule="exact"/>
        <w:rPr>
          <w:sz w:val="20"/>
          <w:szCs w:val="20"/>
          <w:color w:val="auto"/>
        </w:rPr>
      </w:pPr>
    </w:p>
    <w:p>
      <w:pPr>
        <w:ind w:left="360" w:right="460"/>
        <w:spacing w:after="0" w:line="239" w:lineRule="auto"/>
        <w:rPr>
          <w:sz w:val="20"/>
          <w:szCs w:val="20"/>
          <w:color w:val="auto"/>
        </w:rPr>
      </w:pPr>
      <w:r>
        <w:rPr>
          <w:rFonts w:ascii="Verdana" w:cs="Verdana" w:eastAsia="Verdana" w:hAnsi="Verdana"/>
          <w:sz w:val="22"/>
          <w:szCs w:val="22"/>
          <w:color w:val="auto"/>
        </w:rPr>
        <w:t>Os portfólios fornecem uma maneira visual e de áudio para influenciar alguém da sua marca, não apenas com texto escrito. Um bom portfólio tem exemplos de seu melhor trabalho para os novos clientes revisarem antes de tomar uma decisão de compra. Os artistas há muito tempo usam carteiras de papel para ingressar nas melhores escolas e mostrar aos novos clientes seu trabalho. Os portfólios digitais podem incluir qualquer coisa, desde instantâneos fotográficos de trabalho offline, música .jpgs e conteúdo de vídeo. Não precisa ser apenas sobre o seu trabalho escrito. Quanto mais você impressiona e deslumbra o espectador, maior a probabilidade de ele comprar de você.</w:t>
      </w:r>
    </w:p>
    <w:p>
      <w:pPr>
        <w:spacing w:after="0" w:line="251"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EXIBIR SEU NICHO</w:t>
      </w:r>
    </w:p>
    <w:p>
      <w:pPr>
        <w:spacing w:after="0" w:line="327" w:lineRule="exact"/>
        <w:rPr>
          <w:sz w:val="20"/>
          <w:szCs w:val="20"/>
          <w:color w:val="auto"/>
        </w:rPr>
      </w:pPr>
    </w:p>
    <w:p>
      <w:pPr>
        <w:ind w:left="360" w:right="480"/>
        <w:spacing w:after="0" w:line="239" w:lineRule="auto"/>
        <w:rPr>
          <w:sz w:val="20"/>
          <w:szCs w:val="20"/>
          <w:color w:val="auto"/>
        </w:rPr>
      </w:pPr>
      <w:r>
        <w:rPr>
          <w:rFonts w:ascii="Verdana" w:cs="Verdana" w:eastAsia="Verdana" w:hAnsi="Verdana"/>
          <w:sz w:val="22"/>
          <w:szCs w:val="22"/>
          <w:color w:val="auto"/>
        </w:rPr>
        <w:t>A amostra em seu portfólio deve ser usada para mostrar sua marca. Qual é o seu nicho e o que torna essas peças representativas de sua experiência? Se você é um músico com um estilo específico, pode mostrar esse estilo para atrair mais trabalho. Se você é um escritor com talento para nichos ou estilos específicos de escrita, inclua peças que reflitam essas informações em seu portfólio. Ao tentar projetar sua marca on-line, não a misture com muitos outros estilos ou nichos que não estão relacionados à sua própria marca. Isso apenas dilui o poder do seu portfólio e deixa as pessoas confusas sobre quem você é e o que está oferecendo. Tente permanecer dentro do seu nicho de especialização e tente enviar uma mensagem forte de que você se destaca nesta área.</w:t>
      </w:r>
    </w:p>
    <w:p>
      <w:pPr>
        <w:spacing w:after="0" w:line="25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SITES COM PORTFÓLIOS</w:t>
      </w:r>
    </w:p>
    <w:p>
      <w:pPr>
        <w:spacing w:after="0" w:line="327" w:lineRule="exact"/>
        <w:rPr>
          <w:sz w:val="20"/>
          <w:szCs w:val="20"/>
          <w:color w:val="auto"/>
        </w:rPr>
      </w:pPr>
    </w:p>
    <w:p>
      <w:pPr>
        <w:ind w:left="360" w:right="400"/>
        <w:spacing w:after="0" w:line="239" w:lineRule="auto"/>
        <w:rPr>
          <w:sz w:val="20"/>
          <w:szCs w:val="20"/>
          <w:color w:val="auto"/>
        </w:rPr>
      </w:pPr>
      <w:r>
        <w:rPr>
          <w:rFonts w:ascii="Verdana" w:cs="Verdana" w:eastAsia="Verdana" w:hAnsi="Verdana"/>
          <w:sz w:val="22"/>
          <w:szCs w:val="22"/>
          <w:color w:val="auto"/>
        </w:rPr>
        <w:t>Você pode incluir seu portfólio em sites independentes, como GetAFreelancer.com e MySpace.com. Alguns sites se saem melhor com diferentes públicos, e não é incomum ter um portfólio em uma área diferente de outro portfólio para atender a diferentes públicos. Por exemplo, o MySpace.com atende a um público mais jovem, e seu estilo é mais ousado do que locais profissionais como o GetAFreelancer.com. No entanto, este é apenas o público que compra música e adora experimentar estilos e vídeos musicais. Você pode colocar aqui músicas que sejam atraentes para essa demografia e incluir músicas diferentes em um portfólio diferente em outro lugar. Corresponda o portfólio ao site em que você está postando.</w:t>
      </w:r>
    </w:p>
    <w:p>
      <w:pPr>
        <w:sectPr>
          <w:pgSz w:w="12240" w:h="15840" w:orient="portrait"/>
          <w:cols w:equalWidth="0" w:num="1">
            <w:col w:w="9360"/>
          </w:cols>
          <w:pgMar w:left="1440" w:top="1440" w:right="1440" w:bottom="161"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4" w:lineRule="exact"/>
        <w:rPr>
          <w:sz w:val="20"/>
          <w:szCs w:val="20"/>
          <w:color w:val="auto"/>
        </w:rPr>
      </w:pPr>
    </w:p>
    <w:p>
      <w:pPr>
        <w:ind w:left="4240"/>
        <w:spacing w:after="0"/>
        <w:rPr>
          <w:sz w:val="20"/>
          <w:szCs w:val="20"/>
          <w:color w:val="auto"/>
        </w:rPr>
      </w:pPr>
      <w:r>
        <w:rPr>
          <w:rFonts w:ascii="Verdana" w:cs="Verdana" w:eastAsia="Verdana" w:hAnsi="Verdana"/>
          <w:sz w:val="19"/>
          <w:szCs w:val="19"/>
          <w:i w:val="1"/>
          <w:iCs w:val="1"/>
          <w:color w:val="auto"/>
        </w:rPr>
        <w:t>Crie sua própria marca on-line exclusiva - Página 7</w:t>
      </w:r>
    </w:p>
    <w:p>
      <w:pPr>
        <w:sectPr>
          <w:pgSz w:w="12240" w:h="15840" w:orient="portrait"/>
          <w:cols w:equalWidth="0" w:num="1">
            <w:col w:w="9360"/>
          </w:cols>
          <w:pgMar w:left="1440" w:top="1440" w:right="1440" w:bottom="161" w:gutter="0" w:footer="0" w:header="0"/>
          <w:type w:val="continuous"/>
        </w:sectPr>
      </w:pPr>
    </w:p>
    <w:bookmarkStart w:id="7" w:name="page8"/>
    <w:bookmarkEnd w:id="7"/>
    <w:p>
      <w:pPr>
        <w:spacing w:after="0" w:line="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INCLUIR FORMATOS DIFERENTES</w:t>
      </w:r>
    </w:p>
    <w:p>
      <w:pPr>
        <w:spacing w:after="0" w:line="327" w:lineRule="exact"/>
        <w:rPr>
          <w:sz w:val="20"/>
          <w:szCs w:val="20"/>
          <w:color w:val="auto"/>
        </w:rPr>
      </w:pPr>
    </w:p>
    <w:p>
      <w:pPr>
        <w:ind w:left="360" w:right="360"/>
        <w:spacing w:after="0" w:line="239" w:lineRule="auto"/>
        <w:rPr>
          <w:sz w:val="20"/>
          <w:szCs w:val="20"/>
          <w:color w:val="auto"/>
        </w:rPr>
      </w:pPr>
      <w:r>
        <w:rPr>
          <w:rFonts w:ascii="Verdana" w:cs="Verdana" w:eastAsia="Verdana" w:hAnsi="Verdana"/>
          <w:sz w:val="22"/>
          <w:szCs w:val="22"/>
          <w:color w:val="auto"/>
        </w:rPr>
        <w:t>Inclua vários formatos para que, se um formato não for facilmente visualizado, outro seja. Isso vale para documentos, imagens e arquivos musicais do Word. Você não sabe o que as pessoas têm em seus PCs e, quando um arquivo não é reproduzido, pode fazer com que você pareça ruim, mesmo que não seja sua culpa. A inclusão de algumas dicas úteis para reproduzir arquivos e abri-los pode ajudar as pessoas a saberem que o software adequado precisa estar em seus sistemas para visualizar esses arquivos.</w:t>
      </w:r>
    </w:p>
    <w:p>
      <w:pPr>
        <w:spacing w:after="0" w:line="200" w:lineRule="exact"/>
        <w:rPr>
          <w:sz w:val="20"/>
          <w:szCs w:val="20"/>
          <w:color w:val="auto"/>
        </w:rPr>
      </w:pPr>
    </w:p>
    <w:p>
      <w:pPr>
        <w:spacing w:after="0" w:line="306"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Blog ou site</w:t>
      </w:r>
    </w:p>
    <w:p>
      <w:pPr>
        <w:spacing w:after="0" w:line="338" w:lineRule="exact"/>
        <w:rPr>
          <w:sz w:val="20"/>
          <w:szCs w:val="20"/>
          <w:color w:val="auto"/>
        </w:rPr>
      </w:pPr>
    </w:p>
    <w:p>
      <w:pPr>
        <w:ind w:left="360" w:right="460"/>
        <w:spacing w:after="0" w:line="239" w:lineRule="auto"/>
        <w:rPr>
          <w:sz w:val="20"/>
          <w:szCs w:val="20"/>
          <w:color w:val="auto"/>
        </w:rPr>
      </w:pPr>
      <w:r>
        <w:rPr>
          <w:rFonts w:ascii="Verdana" w:cs="Verdana" w:eastAsia="Verdana" w:hAnsi="Verdana"/>
          <w:sz w:val="22"/>
          <w:szCs w:val="22"/>
          <w:color w:val="auto"/>
        </w:rPr>
        <w:t>Possuir seu próprio site é fundamental para a marca on-line. Seja um site estrito em HTML, um site de comércio eletrônico ou um blog, não importa. A única coisa que você quer ter certeza é que possui os direitos sobre o conteúdo do site e que centraliza todas as suas atividades para esse nicho em um site. Se você tiver vários nichos on-line, terá vários sites. É importante considerar o tipo de site que você deseja, com que frequência pretende atualizar o conteúdo e que tipo de nome de domínio transmite melhor sua marca.</w:t>
      </w:r>
    </w:p>
    <w:p>
      <w:pPr>
        <w:spacing w:after="0" w:line="251"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REGISTRO DE NOME DE DOMÍNIO</w:t>
      </w:r>
    </w:p>
    <w:p>
      <w:pPr>
        <w:spacing w:after="0" w:line="322" w:lineRule="exact"/>
        <w:rPr>
          <w:sz w:val="20"/>
          <w:szCs w:val="20"/>
          <w:color w:val="auto"/>
        </w:rPr>
      </w:pPr>
    </w:p>
    <w:p>
      <w:pPr>
        <w:ind w:left="360" w:right="380"/>
        <w:spacing w:after="0"/>
        <w:rPr>
          <w:sz w:val="20"/>
          <w:szCs w:val="20"/>
          <w:color w:val="auto"/>
        </w:rPr>
      </w:pPr>
      <w:r>
        <w:rPr>
          <w:rFonts w:ascii="Verdana" w:cs="Verdana" w:eastAsia="Verdana" w:hAnsi="Verdana"/>
          <w:sz w:val="22"/>
          <w:szCs w:val="22"/>
          <w:color w:val="auto"/>
        </w:rPr>
        <w:t>Como mencionado anteriormente, escolha um bom nome de domínio. Não inclua caracteres estranhos como hífens, pois eles podem expulsar as pessoas. Um nome de domínio com três palavras é uma boa opção, pois a maioria dos domínios com duas palavras já foi usada. No entanto, se você pode obter um nome de domínio menor, isso é melhor, mesmo que você precise pagar por isso. Você deseja um nome de domínio de nível superior em vez de um site que ofereça um subdomínio no servidor deles. Isso dá à sua marca uma imagem mais profissional e ajuda as pessoas a se lembrarem melhor de você.</w:t>
      </w:r>
    </w:p>
    <w:p>
      <w:pPr>
        <w:spacing w:after="0" w:line="245"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WORDPRESS.ORG</w:t>
      </w:r>
    </w:p>
    <w:p>
      <w:pPr>
        <w:spacing w:after="0" w:line="327" w:lineRule="exact"/>
        <w:rPr>
          <w:sz w:val="20"/>
          <w:szCs w:val="20"/>
          <w:color w:val="auto"/>
        </w:rPr>
      </w:pPr>
    </w:p>
    <w:p>
      <w:pPr>
        <w:ind w:left="360" w:right="700"/>
        <w:spacing w:after="0" w:line="239" w:lineRule="auto"/>
        <w:rPr>
          <w:sz w:val="20"/>
          <w:szCs w:val="20"/>
          <w:color w:val="auto"/>
        </w:rPr>
      </w:pPr>
      <w:r>
        <w:rPr>
          <w:rFonts w:ascii="Verdana" w:cs="Verdana" w:eastAsia="Verdana" w:hAnsi="Verdana"/>
          <w:sz w:val="22"/>
          <w:szCs w:val="22"/>
          <w:color w:val="auto"/>
        </w:rPr>
        <w:t>Depois de escolher uma empresa de hospedagem, você deve decidir que tipo de site criar que será usado para marcar sua presença na Web. Se você é um consultor profissional ou freelancer, um blog é uma ótima maneira de se apresentar pessoalmente a outras pessoas on-line. Os blogs ficaram tão sofisticados ao longo dos anos que muitos sites da empresa também estão usando blogs em seu conteúdo.</w:t>
      </w:r>
    </w:p>
    <w:p>
      <w:pPr>
        <w:spacing w:after="0" w:line="270" w:lineRule="exact"/>
        <w:rPr>
          <w:sz w:val="20"/>
          <w:szCs w:val="20"/>
          <w:color w:val="auto"/>
        </w:rPr>
      </w:pPr>
    </w:p>
    <w:p>
      <w:pPr>
        <w:ind w:left="360" w:right="400"/>
        <w:spacing w:after="0"/>
        <w:rPr>
          <w:sz w:val="20"/>
          <w:szCs w:val="20"/>
          <w:color w:val="auto"/>
        </w:rPr>
      </w:pPr>
      <w:r>
        <w:rPr>
          <w:rFonts w:ascii="Verdana" w:cs="Verdana" w:eastAsia="Verdana" w:hAnsi="Verdana"/>
          <w:sz w:val="22"/>
          <w:szCs w:val="22"/>
          <w:color w:val="auto"/>
        </w:rPr>
        <w:t>Você pode facilmente fazer com que sua empresa de hospedagem instale uma cópia do Wordpress.org em seu site. Isso pode ser personalizado com vários modelos para oferecer uma aparência profissional em um tempo muito curto. Certifique-se de que você não está usando a comunidade chamada WordPress.com se quiser um domínio de nível superior.</w:t>
      </w:r>
    </w:p>
    <w:p>
      <w:pPr>
        <w:sectPr>
          <w:pgSz w:w="12240" w:h="15840" w:orient="portrait"/>
          <w:cols w:equalWidth="0" w:num="1">
            <w:col w:w="9360"/>
          </w:cols>
          <w:pgMar w:left="1440" w:top="1440" w:right="1440" w:bottom="161"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7" w:lineRule="exact"/>
        <w:rPr>
          <w:sz w:val="20"/>
          <w:szCs w:val="20"/>
          <w:color w:val="auto"/>
        </w:rPr>
      </w:pPr>
    </w:p>
    <w:p>
      <w:pPr>
        <w:ind w:left="4240"/>
        <w:spacing w:after="0"/>
        <w:rPr>
          <w:sz w:val="20"/>
          <w:szCs w:val="20"/>
          <w:color w:val="auto"/>
        </w:rPr>
      </w:pPr>
      <w:r>
        <w:rPr>
          <w:rFonts w:ascii="Verdana" w:cs="Verdana" w:eastAsia="Verdana" w:hAnsi="Verdana"/>
          <w:sz w:val="19"/>
          <w:szCs w:val="19"/>
          <w:i w:val="1"/>
          <w:iCs w:val="1"/>
          <w:color w:val="auto"/>
        </w:rPr>
        <w:t>Crie sua própria marca on-line exclusiva - Página 8</w:t>
      </w:r>
    </w:p>
    <w:p>
      <w:pPr>
        <w:sectPr>
          <w:pgSz w:w="12240" w:h="15840" w:orient="portrait"/>
          <w:cols w:equalWidth="0" w:num="1">
            <w:col w:w="9360"/>
          </w:cols>
          <w:pgMar w:left="1440" w:top="1440" w:right="1440" w:bottom="161" w:gutter="0" w:footer="0" w:header="0"/>
          <w:type w:val="continuous"/>
        </w:sectPr>
      </w:pPr>
    </w:p>
    <w:bookmarkStart w:id="8" w:name="page9"/>
    <w:bookmarkEnd w:id="8"/>
    <w:p>
      <w:pPr>
        <w:spacing w:after="0" w:line="4" w:lineRule="exact"/>
        <w:rPr>
          <w:sz w:val="20"/>
          <w:szCs w:val="20"/>
          <w:color w:val="auto"/>
        </w:rPr>
      </w:pPr>
    </w:p>
    <w:p>
      <w:pPr>
        <w:ind w:left="360" w:right="440"/>
        <w:spacing w:after="0" w:line="237" w:lineRule="auto"/>
        <w:rPr>
          <w:sz w:val="20"/>
          <w:szCs w:val="20"/>
          <w:color w:val="auto"/>
        </w:rPr>
      </w:pPr>
      <w:r>
        <w:rPr>
          <w:rFonts w:ascii="Verdana" w:cs="Verdana" w:eastAsia="Verdana" w:hAnsi="Verdana"/>
          <w:sz w:val="22"/>
          <w:szCs w:val="22"/>
          <w:color w:val="auto"/>
        </w:rPr>
        <w:t>Este site parece o mesmo, mas não permite que você coloque sua própria publicidade e realmente marque seu site com um domínio de nível superior.</w:t>
      </w:r>
    </w:p>
    <w:p>
      <w:pPr>
        <w:spacing w:after="0" w:line="245"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OUTROS TIPOS DE SITES</w:t>
      </w:r>
    </w:p>
    <w:p>
      <w:pPr>
        <w:spacing w:after="0" w:line="327" w:lineRule="exact"/>
        <w:rPr>
          <w:sz w:val="20"/>
          <w:szCs w:val="20"/>
          <w:color w:val="auto"/>
        </w:rPr>
      </w:pPr>
    </w:p>
    <w:p>
      <w:pPr>
        <w:ind w:left="360" w:right="520"/>
        <w:spacing w:after="0"/>
        <w:rPr>
          <w:sz w:val="20"/>
          <w:szCs w:val="20"/>
          <w:color w:val="auto"/>
        </w:rPr>
      </w:pPr>
      <w:r>
        <w:rPr>
          <w:rFonts w:ascii="Verdana" w:cs="Verdana" w:eastAsia="Verdana" w:hAnsi="Verdana"/>
          <w:sz w:val="22"/>
          <w:szCs w:val="22"/>
          <w:color w:val="auto"/>
        </w:rPr>
        <w:t>De fato, os blogs não são o único tipo de site que ficou muito mais fácil de instalar através de módulos pré-empacotados em sites de hospedagem como o DreamHost.com. Você pode obter sites de gerenciamento de conteúdo e até sites de associação em alguns casos. Pense em que tipo de marca você tem e que tipo de site melhor ajudaria seus visitantes a experimentar melhor sua marca. Crie um site muito profissional para lhe dar credibilidade pessoal e comercial.</w:t>
      </w:r>
    </w:p>
    <w:p>
      <w:pPr>
        <w:spacing w:after="0" w:line="200" w:lineRule="exact"/>
        <w:rPr>
          <w:sz w:val="20"/>
          <w:szCs w:val="20"/>
          <w:color w:val="auto"/>
        </w:rPr>
      </w:pPr>
    </w:p>
    <w:p>
      <w:pPr>
        <w:spacing w:after="0" w:line="304" w:lineRule="exact"/>
        <w:rPr>
          <w:sz w:val="20"/>
          <w:szCs w:val="20"/>
          <w:color w:val="auto"/>
        </w:rPr>
      </w:pPr>
    </w:p>
    <w:p>
      <w:pPr>
        <w:ind w:left="480"/>
        <w:spacing w:after="0"/>
        <w:rPr>
          <w:sz w:val="20"/>
          <w:szCs w:val="20"/>
          <w:color w:val="auto"/>
        </w:rPr>
      </w:pPr>
      <w:r>
        <w:rPr>
          <w:rFonts w:ascii="Verdana" w:cs="Verdana" w:eastAsia="Verdana" w:hAnsi="Verdana"/>
          <w:sz w:val="48"/>
          <w:szCs w:val="48"/>
          <w:b w:val="1"/>
          <w:bCs w:val="1"/>
          <w:color w:val="auto"/>
        </w:rPr>
        <w:t>Identidade visual com redes sociais</w:t>
      </w:r>
    </w:p>
    <w:p>
      <w:pPr>
        <w:spacing w:after="0" w:line="333" w:lineRule="exact"/>
        <w:rPr>
          <w:sz w:val="20"/>
          <w:szCs w:val="20"/>
          <w:color w:val="auto"/>
        </w:rPr>
      </w:pPr>
    </w:p>
    <w:p>
      <w:pPr>
        <w:ind w:left="360" w:right="680"/>
        <w:spacing w:after="0" w:line="239" w:lineRule="auto"/>
        <w:rPr>
          <w:sz w:val="20"/>
          <w:szCs w:val="20"/>
          <w:color w:val="auto"/>
        </w:rPr>
      </w:pPr>
      <w:r>
        <w:rPr>
          <w:rFonts w:ascii="Verdana" w:cs="Verdana" w:eastAsia="Verdana" w:hAnsi="Verdana"/>
          <w:sz w:val="22"/>
          <w:szCs w:val="22"/>
          <w:color w:val="auto"/>
        </w:rPr>
        <w:t>As redes sociais são ótimas para a marca pessoal e comercial. Cada rede social tem seus próprios pontos fortes e fracos. Todos eles atraem diferentes demografias também. O LinkedIn atrai profissionais de carreiras estabelecidas, o MySpace atrai uma multidão de adolescentes e o Facebook atrai jovens profissionais que acabam de sair da faculdade e ingressar na força de trabalho. Os donos de empresas podem ficar on-line e marcar-se para diferentes públicos, dependendo de quem é o principal grupo demográfico de compradores.</w:t>
      </w:r>
    </w:p>
    <w:p>
      <w:pPr>
        <w:spacing w:after="0" w:line="248"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COMO MARCAR EM REDES SOCIAIS</w:t>
      </w:r>
    </w:p>
    <w:p>
      <w:pPr>
        <w:spacing w:after="0" w:line="327" w:lineRule="exact"/>
        <w:rPr>
          <w:sz w:val="20"/>
          <w:szCs w:val="20"/>
          <w:color w:val="auto"/>
        </w:rPr>
      </w:pPr>
    </w:p>
    <w:p>
      <w:pPr>
        <w:ind w:left="360" w:right="600"/>
        <w:spacing w:after="0" w:line="239" w:lineRule="auto"/>
        <w:rPr>
          <w:sz w:val="20"/>
          <w:szCs w:val="20"/>
          <w:color w:val="auto"/>
        </w:rPr>
      </w:pPr>
      <w:r>
        <w:rPr>
          <w:rFonts w:ascii="Verdana" w:cs="Verdana" w:eastAsia="Verdana" w:hAnsi="Verdana"/>
          <w:sz w:val="22"/>
          <w:szCs w:val="22"/>
          <w:color w:val="auto"/>
        </w:rPr>
        <w:t>Os perfis são o primeiro lugar que você pode marcar nas redes sociais. Eles são instantâneos pessoais de seus gostos e desgostos. Eles podem incluir os grupos dos quais você participa no Facebook, livros e filmes de que você curtiu, que tipos de relacionamento você está procurando fazer no Facebook e fotos suas. Lembre-se de que as fotos são um meio particularmente poderoso de se identificar e podem ajudar ou prejudicar você. Não inclua fotos em que você esteja em uma posição embaraçosa ou que possa alterar a imagem que alguém tem de você ou de sua empresa.</w:t>
      </w:r>
    </w:p>
    <w:p>
      <w:pPr>
        <w:spacing w:after="0" w:line="276" w:lineRule="exact"/>
        <w:rPr>
          <w:sz w:val="20"/>
          <w:szCs w:val="20"/>
          <w:color w:val="auto"/>
        </w:rPr>
      </w:pPr>
    </w:p>
    <w:p>
      <w:pPr>
        <w:ind w:left="360" w:right="360"/>
        <w:spacing w:after="0"/>
        <w:rPr>
          <w:sz w:val="20"/>
          <w:szCs w:val="20"/>
          <w:color w:val="auto"/>
        </w:rPr>
      </w:pPr>
      <w:r>
        <w:rPr>
          <w:rFonts w:ascii="Verdana" w:cs="Verdana" w:eastAsia="Verdana" w:hAnsi="Verdana"/>
          <w:sz w:val="22"/>
          <w:szCs w:val="22"/>
          <w:color w:val="auto"/>
        </w:rPr>
        <w:t>Inclua imagens do logotipo da sua empresa. Adicione seu blog ao aplicativo NetworkedBlogs para que outras pessoas possam vê-lo em seu perfil. Quanto mais amigos você tiver em sua marca de nicho, mais as pessoas associarão essas qualidades a você. Se você quer ser conhecido como um especialista em marketing da Internet que pode ajudar outras pessoas com redes sociais, convém vincular pessoas que o têm como principal tópico de interesse ou que se juntaram a grupos nesse nicho.</w:t>
      </w:r>
    </w:p>
    <w:p>
      <w:pPr>
        <w:spacing w:after="0" w:line="245"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COMECE A INTERAGIR COM OUTROS</w:t>
      </w:r>
    </w:p>
    <w:p>
      <w:pPr>
        <w:sectPr>
          <w:pgSz w:w="12240" w:h="15840" w:orient="portrait"/>
          <w:cols w:equalWidth="0" w:num="1">
            <w:col w:w="9360"/>
          </w:cols>
          <w:pgMar w:left="1440" w:top="1440" w:right="1440" w:bottom="161"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7" w:lineRule="exact"/>
        <w:rPr>
          <w:sz w:val="20"/>
          <w:szCs w:val="20"/>
          <w:color w:val="auto"/>
        </w:rPr>
      </w:pPr>
    </w:p>
    <w:p>
      <w:pPr>
        <w:ind w:left="4240"/>
        <w:spacing w:after="0"/>
        <w:rPr>
          <w:sz w:val="20"/>
          <w:szCs w:val="20"/>
          <w:color w:val="auto"/>
        </w:rPr>
      </w:pPr>
      <w:r>
        <w:rPr>
          <w:rFonts w:ascii="Verdana" w:cs="Verdana" w:eastAsia="Verdana" w:hAnsi="Verdana"/>
          <w:sz w:val="19"/>
          <w:szCs w:val="19"/>
          <w:i w:val="1"/>
          <w:iCs w:val="1"/>
          <w:color w:val="auto"/>
        </w:rPr>
        <w:t>Crie sua própria marca on-line exclusiva - Página 9</w:t>
      </w:r>
    </w:p>
    <w:p>
      <w:pPr>
        <w:sectPr>
          <w:pgSz w:w="12240" w:h="15840" w:orient="portrait"/>
          <w:cols w:equalWidth="0" w:num="1">
            <w:col w:w="9360"/>
          </w:cols>
          <w:pgMar w:left="1440" w:top="1440" w:right="1440" w:bottom="161" w:gutter="0" w:footer="0" w:header="0"/>
          <w:type w:val="continuous"/>
        </w:sectPr>
      </w:pPr>
    </w:p>
    <w:bookmarkStart w:id="9" w:name="page10"/>
    <w:bookmarkEnd w:id="9"/>
    <w:p>
      <w:pPr>
        <w:spacing w:after="0" w:line="4" w:lineRule="exact"/>
        <w:rPr>
          <w:sz w:val="20"/>
          <w:szCs w:val="20"/>
          <w:color w:val="auto"/>
        </w:rPr>
      </w:pPr>
    </w:p>
    <w:p>
      <w:pPr>
        <w:ind w:left="360" w:right="520"/>
        <w:spacing w:after="0"/>
        <w:rPr>
          <w:sz w:val="20"/>
          <w:szCs w:val="20"/>
          <w:color w:val="auto"/>
        </w:rPr>
      </w:pPr>
      <w:r>
        <w:rPr>
          <w:rFonts w:ascii="Verdana" w:cs="Verdana" w:eastAsia="Verdana" w:hAnsi="Verdana"/>
          <w:sz w:val="22"/>
          <w:szCs w:val="22"/>
          <w:color w:val="auto"/>
        </w:rPr>
        <w:t>Em seguida, é importante retratar a personalidade e as qualidades que você deseja associar à sua marca nas interações pessoais no site. Uma das tendências mais recentes é fazer um vídeo introdutório agradecendo às pessoas por serem seus amigos no Facebook e contando mais sobre você. Você pode adicionar este link ao perfil deles como forma de dizer olá quando se tornarem seus amigos.</w:t>
      </w:r>
    </w:p>
    <w:p>
      <w:pPr>
        <w:spacing w:after="0" w:line="267" w:lineRule="exact"/>
        <w:rPr>
          <w:sz w:val="20"/>
          <w:szCs w:val="20"/>
          <w:color w:val="auto"/>
        </w:rPr>
      </w:pPr>
    </w:p>
    <w:p>
      <w:pPr>
        <w:ind w:left="360" w:right="400"/>
        <w:spacing w:after="0" w:line="239" w:lineRule="auto"/>
        <w:rPr>
          <w:sz w:val="20"/>
          <w:szCs w:val="20"/>
          <w:color w:val="auto"/>
        </w:rPr>
      </w:pPr>
      <w:r>
        <w:rPr>
          <w:rFonts w:ascii="Verdana" w:cs="Verdana" w:eastAsia="Verdana" w:hAnsi="Verdana"/>
          <w:sz w:val="22"/>
          <w:szCs w:val="22"/>
          <w:color w:val="auto"/>
        </w:rPr>
        <w:t>Use as atualizações de status com sabedoria para promover sua marca e ofertas. Não basta usá-lo como uma maneira fácil de enviar spam a pessoas. Nas redes sociais, você precisa buscar agregar valor para ser uma marca com integridade. O comercialismo pesado é desaprovado e você não quer ser conhecido como alguém que se promove demais. Em vez disso, você pode oferecer valor e ainda gerar reconhecimento da marca, oferecendo dicas e links úteis para o conteúdo informativo, mesmo que não seja o seu. As pessoas o associarão à sua marca, e isso contribuirá para a comunidade ao mesmo tempo.</w:t>
      </w:r>
    </w:p>
    <w:p>
      <w:pPr>
        <w:spacing w:after="0" w:line="200" w:lineRule="exact"/>
        <w:rPr>
          <w:sz w:val="20"/>
          <w:szCs w:val="20"/>
          <w:color w:val="auto"/>
        </w:rPr>
      </w:pPr>
    </w:p>
    <w:p>
      <w:pPr>
        <w:spacing w:after="0" w:line="314" w:lineRule="exact"/>
        <w:rPr>
          <w:sz w:val="20"/>
          <w:szCs w:val="20"/>
          <w:color w:val="auto"/>
        </w:rPr>
      </w:pPr>
    </w:p>
    <w:p>
      <w:pPr>
        <w:jc w:val="center"/>
        <w:ind w:right="20"/>
        <w:spacing w:after="0" w:line="247" w:lineRule="auto"/>
        <w:rPr>
          <w:sz w:val="20"/>
          <w:szCs w:val="20"/>
          <w:color w:val="auto"/>
        </w:rPr>
      </w:pPr>
      <w:r>
        <w:rPr>
          <w:rFonts w:ascii="Verdana" w:cs="Verdana" w:eastAsia="Verdana" w:hAnsi="Verdana"/>
          <w:sz w:val="47"/>
          <w:szCs w:val="47"/>
          <w:b w:val="1"/>
          <w:bCs w:val="1"/>
          <w:color w:val="auto"/>
        </w:rPr>
        <w:t>Diferenças entre a marca do Facebook e o Twitter</w:t>
      </w:r>
    </w:p>
    <w:p>
      <w:pPr>
        <w:spacing w:after="0" w:line="323" w:lineRule="exact"/>
        <w:rPr>
          <w:sz w:val="20"/>
          <w:szCs w:val="20"/>
          <w:color w:val="auto"/>
        </w:rPr>
      </w:pPr>
    </w:p>
    <w:p>
      <w:pPr>
        <w:ind w:left="360" w:right="380"/>
        <w:spacing w:after="0" w:line="253" w:lineRule="auto"/>
        <w:rPr>
          <w:sz w:val="20"/>
          <w:szCs w:val="20"/>
          <w:color w:val="auto"/>
        </w:rPr>
      </w:pPr>
      <w:r>
        <w:rPr>
          <w:rFonts w:ascii="Verdana" w:cs="Verdana" w:eastAsia="Verdana" w:hAnsi="Verdana"/>
          <w:sz w:val="21"/>
          <w:szCs w:val="21"/>
          <w:color w:val="auto"/>
        </w:rPr>
        <w:t>Em algum momento, você ouvirá sobre o Facebook e o Twitter e, depois de coçar a cabeça por um minuto, participará e tentará usá-los para marcar e atrair um público mais amplo. Existem diferenças distintas com cada uma dessas plataformas de redes sociais. Se você souber quais são essas diferenças, poderá definir uma estratégia para marcar as duas, sem fazer o dobro da quantidade de trabalho. Eles são compatíveis, mas exigem estratégias diferentes para diferentes públicos.</w:t>
      </w:r>
    </w:p>
    <w:p>
      <w:pPr>
        <w:spacing w:after="0" w:line="229"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TWITTER</w:t>
      </w:r>
    </w:p>
    <w:p>
      <w:pPr>
        <w:spacing w:after="0" w:line="327" w:lineRule="exact"/>
        <w:rPr>
          <w:sz w:val="20"/>
          <w:szCs w:val="20"/>
          <w:color w:val="auto"/>
        </w:rPr>
      </w:pPr>
    </w:p>
    <w:p>
      <w:pPr>
        <w:ind w:left="360" w:right="420"/>
        <w:spacing w:after="0" w:line="239" w:lineRule="auto"/>
        <w:rPr>
          <w:sz w:val="20"/>
          <w:szCs w:val="20"/>
          <w:color w:val="auto"/>
        </w:rPr>
      </w:pPr>
      <w:r>
        <w:rPr>
          <w:rFonts w:ascii="Verdana" w:cs="Verdana" w:eastAsia="Verdana" w:hAnsi="Verdana"/>
          <w:sz w:val="22"/>
          <w:szCs w:val="22"/>
          <w:color w:val="auto"/>
        </w:rPr>
        <w:t>Vamos começar com o Twitter.com. Este site de rede social exclusivo também é conhecido como site de "microblog". Todo o conceito gira em torno de uma atualização de status que você pode atualizar o dia inteiro, mas é limitada a 140 caracteres cada vez que você atualiza, conhecidos como "tweets". Dentro desses 140 caracteres, você pode postar links de volta para outros lugares online usando um encurtador de URL. Em geral, é muito mais fácil obter uma audiência massiva no Twitter do que no Facebook. Você envia tweets e as pessoas que seguem você os veem. Se eles "retuitarem" sua mensagem, as pessoas da lista as verão e você poderá ganhar mais seguidores. Você pode adicionar várias centenas de seguidores por dia no Twitter, e muitos deles o seguirão de volta automaticamente, aumentando seu público. Você pode automatizar os tweets para sair o dia todo, mesmo quando não estiver online,</w:t>
      </w:r>
    </w:p>
    <w:p>
      <w:pPr>
        <w:spacing w:after="0" w:line="25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FACEBOOK</w:t>
      </w:r>
    </w:p>
    <w:p>
      <w:pPr>
        <w:sectPr>
          <w:pgSz w:w="12240" w:h="15840" w:orient="portrait"/>
          <w:cols w:equalWidth="0" w:num="1">
            <w:col w:w="9360"/>
          </w:cols>
          <w:pgMar w:left="1440" w:top="1440" w:right="1440" w:bottom="161"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8" w:lineRule="exact"/>
        <w:rPr>
          <w:sz w:val="20"/>
          <w:szCs w:val="20"/>
          <w:color w:val="auto"/>
        </w:rPr>
      </w:pPr>
    </w:p>
    <w:p>
      <w:pPr>
        <w:ind w:left="4120"/>
        <w:spacing w:after="0"/>
        <w:rPr>
          <w:sz w:val="20"/>
          <w:szCs w:val="20"/>
          <w:color w:val="auto"/>
        </w:rPr>
      </w:pPr>
      <w:r>
        <w:rPr>
          <w:rFonts w:ascii="Verdana" w:cs="Verdana" w:eastAsia="Verdana" w:hAnsi="Verdana"/>
          <w:sz w:val="19"/>
          <w:szCs w:val="19"/>
          <w:i w:val="1"/>
          <w:iCs w:val="1"/>
          <w:color w:val="auto"/>
        </w:rPr>
        <w:t>Crie sua própria marca on-line exclusiva - Página 10</w:t>
      </w:r>
    </w:p>
    <w:p>
      <w:pPr>
        <w:sectPr>
          <w:pgSz w:w="12240" w:h="15840" w:orient="portrait"/>
          <w:cols w:equalWidth="0" w:num="1">
            <w:col w:w="9360"/>
          </w:cols>
          <w:pgMar w:left="1440" w:top="1440" w:right="1440" w:bottom="161" w:gutter="0" w:footer="0" w:header="0"/>
          <w:type w:val="continuous"/>
        </w:sectPr>
      </w:pPr>
    </w:p>
    <w:bookmarkStart w:id="10" w:name="page11"/>
    <w:bookmarkEnd w:id="10"/>
    <w:p>
      <w:pPr>
        <w:spacing w:after="0" w:line="4" w:lineRule="exact"/>
        <w:rPr>
          <w:sz w:val="20"/>
          <w:szCs w:val="20"/>
          <w:color w:val="auto"/>
        </w:rPr>
      </w:pPr>
    </w:p>
    <w:p>
      <w:pPr>
        <w:ind w:left="360" w:right="460"/>
        <w:spacing w:after="0" w:line="239" w:lineRule="auto"/>
        <w:rPr>
          <w:sz w:val="20"/>
          <w:szCs w:val="20"/>
          <w:color w:val="auto"/>
        </w:rPr>
      </w:pPr>
      <w:r>
        <w:rPr>
          <w:rFonts w:ascii="Verdana" w:cs="Verdana" w:eastAsia="Verdana" w:hAnsi="Verdana"/>
          <w:sz w:val="22"/>
          <w:szCs w:val="22"/>
          <w:color w:val="auto"/>
        </w:rPr>
        <w:t>O Facebook é um pouco mais difícil de obter seguidores. Também tende a ser mais complexo em termos de quantidade e qualidade do conteúdo que você pode adicionar. Embora isso signifique que você pode marcar com muito mais eficiência, é para um público menor. Você também pode configurar uma página de vendas no Facebook para uma empresa e divulgá-la para todo o público do Facebook com base nos dados demográficos que você escolher no programa, chamado SocialAds. Isso permite que você faça uma marca fora do seu círculo imediato de amigos, embora custe utilizar esse formato de publicidade.</w:t>
      </w:r>
    </w:p>
    <w:p>
      <w:pPr>
        <w:spacing w:after="0" w:line="275" w:lineRule="exact"/>
        <w:rPr>
          <w:sz w:val="20"/>
          <w:szCs w:val="20"/>
          <w:color w:val="auto"/>
        </w:rPr>
      </w:pPr>
    </w:p>
    <w:p>
      <w:pPr>
        <w:ind w:left="360" w:right="400"/>
        <w:spacing w:after="0" w:line="239" w:lineRule="auto"/>
        <w:rPr>
          <w:sz w:val="20"/>
          <w:szCs w:val="20"/>
          <w:color w:val="auto"/>
        </w:rPr>
      </w:pPr>
      <w:r>
        <w:rPr>
          <w:rFonts w:ascii="Verdana" w:cs="Verdana" w:eastAsia="Verdana" w:hAnsi="Verdana"/>
          <w:sz w:val="22"/>
          <w:szCs w:val="22"/>
          <w:color w:val="auto"/>
        </w:rPr>
        <w:t>Ao usar o Selective Twitter ou o Ping.fm, você pode enviar alguns de seus tweets para o Facebook, mas é preciso ter cuidado para não atualizar o Facebook tanto quanto o Twitter. As pessoas vão querer ouvir menos de você se você enviar spam ao feed de notícias delas com suas atualizações do Twitter, e essa é uma das principais diferenças entre a marca no Twitter e no Facebook. No Twitter, você pode conversar sem parar, e ninguém se importa, mas se você tentar isso no Facebook, as pessoas o abandonarão e muitas não lhe dirão o porquê. É um ambiente mais íntimo, e ninguém gosta de furar.</w:t>
      </w:r>
    </w:p>
    <w:p>
      <w:pPr>
        <w:spacing w:after="0" w:line="200" w:lineRule="exact"/>
        <w:rPr>
          <w:sz w:val="20"/>
          <w:szCs w:val="20"/>
          <w:color w:val="auto"/>
        </w:rPr>
      </w:pPr>
    </w:p>
    <w:p>
      <w:pPr>
        <w:spacing w:after="0" w:line="312"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Campanhas por email</w:t>
      </w:r>
    </w:p>
    <w:p>
      <w:pPr>
        <w:spacing w:after="0" w:line="333" w:lineRule="exact"/>
        <w:rPr>
          <w:sz w:val="20"/>
          <w:szCs w:val="20"/>
          <w:color w:val="auto"/>
        </w:rPr>
      </w:pPr>
    </w:p>
    <w:p>
      <w:pPr>
        <w:ind w:left="360" w:right="380"/>
        <w:spacing w:after="0"/>
        <w:rPr>
          <w:sz w:val="20"/>
          <w:szCs w:val="20"/>
          <w:color w:val="auto"/>
        </w:rPr>
      </w:pPr>
      <w:r>
        <w:rPr>
          <w:rFonts w:ascii="Verdana" w:cs="Verdana" w:eastAsia="Verdana" w:hAnsi="Verdana"/>
          <w:sz w:val="22"/>
          <w:szCs w:val="22"/>
          <w:color w:val="auto"/>
        </w:rPr>
        <w:t>Depois de ter muitos seguidores na Internet, é hora de elevar sua marca a um nível mais pessoal. Você deseja coletar o maior número possível de endereços de e-mail em suas atividades e obter permissão para comercializar diretamente para essas pessoas. Depois disso, você desejará estabelecer uma campanha de marketing por e-mail que comece a mostrar às pessoas individualmente o que é a sua empresa ou seus produtos.</w:t>
      </w:r>
    </w:p>
    <w:p>
      <w:pPr>
        <w:spacing w:after="0" w:line="24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SUA ASSINATURA DE EMAIL</w:t>
      </w:r>
    </w:p>
    <w:p>
      <w:pPr>
        <w:spacing w:after="0" w:line="327" w:lineRule="exact"/>
        <w:rPr>
          <w:sz w:val="20"/>
          <w:szCs w:val="20"/>
          <w:color w:val="auto"/>
        </w:rPr>
      </w:pPr>
    </w:p>
    <w:p>
      <w:pPr>
        <w:ind w:left="360" w:right="400"/>
        <w:spacing w:after="0" w:line="239" w:lineRule="auto"/>
        <w:rPr>
          <w:sz w:val="20"/>
          <w:szCs w:val="20"/>
          <w:color w:val="auto"/>
        </w:rPr>
      </w:pPr>
      <w:r>
        <w:rPr>
          <w:rFonts w:ascii="Verdana" w:cs="Verdana" w:eastAsia="Verdana" w:hAnsi="Verdana"/>
          <w:sz w:val="22"/>
          <w:szCs w:val="22"/>
          <w:color w:val="auto"/>
        </w:rPr>
        <w:t>O primeiro local para marcar no email é por meio de assinaturas automáticas. Se você não tiver um configurado para apontar pessoas para o seu site, a sua oferta da semana ou uma biografia pessoal, estará perdendo uma grande oportunidade de marca. Se alguém entrar em contato com você para qualquer coisa, é a oportunidade perfeita para obter algumas informações sobre sua marca particular por meio da assinatura automática de email.</w:t>
      </w:r>
    </w:p>
    <w:p>
      <w:pPr>
        <w:spacing w:after="0" w:line="246"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SEU E-MAIL INTRODUTÓRIO</w:t>
      </w:r>
    </w:p>
    <w:p>
      <w:pPr>
        <w:spacing w:after="0" w:line="327" w:lineRule="exact"/>
        <w:rPr>
          <w:sz w:val="20"/>
          <w:szCs w:val="20"/>
          <w:color w:val="auto"/>
        </w:rPr>
      </w:pPr>
    </w:p>
    <w:p>
      <w:pPr>
        <w:ind w:left="360" w:right="400"/>
        <w:spacing w:after="0" w:line="239" w:lineRule="auto"/>
        <w:rPr>
          <w:sz w:val="20"/>
          <w:szCs w:val="20"/>
          <w:color w:val="auto"/>
        </w:rPr>
      </w:pPr>
      <w:r>
        <w:rPr>
          <w:rFonts w:ascii="Verdana" w:cs="Verdana" w:eastAsia="Verdana" w:hAnsi="Verdana"/>
          <w:sz w:val="22"/>
          <w:szCs w:val="22"/>
          <w:color w:val="auto"/>
        </w:rPr>
        <w:t>O Twitter permitirá que você automatize mensagens diretas para as pessoas que o seguem por meio de mensagens diretas. Você está por conta própria com o Facebook. De qualquer forma, você pode participar do SocialOomph e enviar mensagens diretas para cada pessoa que segue você, dando a elas uma mensagem introdutória que mostra mais sobre você e sua marca para elas. Todo e-mail introdutório deve procurar contribuir com valor e não vender nada. Haverá tempo de sobra para vender algo mais tarde;</w:t>
      </w:r>
    </w:p>
    <w:p>
      <w:pPr>
        <w:sectPr>
          <w:pgSz w:w="12240" w:h="15840" w:orient="portrait"/>
          <w:cols w:equalWidth="0" w:num="1">
            <w:col w:w="9360"/>
          </w:cols>
          <w:pgMar w:left="1440" w:top="1440" w:right="1440" w:bottom="161"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ind w:left="4120"/>
        <w:spacing w:after="0"/>
        <w:rPr>
          <w:sz w:val="20"/>
          <w:szCs w:val="20"/>
          <w:color w:val="auto"/>
        </w:rPr>
      </w:pPr>
      <w:r>
        <w:rPr>
          <w:rFonts w:ascii="Verdana" w:cs="Verdana" w:eastAsia="Verdana" w:hAnsi="Verdana"/>
          <w:sz w:val="19"/>
          <w:szCs w:val="19"/>
          <w:i w:val="1"/>
          <w:iCs w:val="1"/>
          <w:color w:val="auto"/>
        </w:rPr>
        <w:t>Crie sua própria marca on-line exclusiva - Página 11</w:t>
      </w:r>
    </w:p>
    <w:p>
      <w:pPr>
        <w:sectPr>
          <w:pgSz w:w="12240" w:h="15840" w:orient="portrait"/>
          <w:cols w:equalWidth="0" w:num="1">
            <w:col w:w="9360"/>
          </w:cols>
          <w:pgMar w:left="1440" w:top="1440" w:right="1440" w:bottom="161" w:gutter="0" w:footer="0" w:header="0"/>
          <w:type w:val="continuous"/>
        </w:sectPr>
      </w:pPr>
    </w:p>
    <w:bookmarkStart w:id="11" w:name="page12"/>
    <w:bookmarkEnd w:id="11"/>
    <w:p>
      <w:pPr>
        <w:spacing w:after="0" w:line="4" w:lineRule="exact"/>
        <w:rPr>
          <w:sz w:val="20"/>
          <w:szCs w:val="20"/>
          <w:color w:val="auto"/>
        </w:rPr>
      </w:pPr>
    </w:p>
    <w:p>
      <w:pPr>
        <w:ind w:left="360" w:right="360"/>
        <w:spacing w:after="0" w:line="237" w:lineRule="auto"/>
        <w:rPr>
          <w:sz w:val="20"/>
          <w:szCs w:val="20"/>
          <w:color w:val="auto"/>
        </w:rPr>
      </w:pPr>
      <w:r>
        <w:rPr>
          <w:rFonts w:ascii="Verdana" w:cs="Verdana" w:eastAsia="Verdana" w:hAnsi="Verdana"/>
          <w:sz w:val="22"/>
          <w:szCs w:val="22"/>
          <w:color w:val="auto"/>
        </w:rPr>
        <w:t>primeiro, tente estabelecer uma conexão genuína com as pessoas, mas conscientize-as da sua marca.</w:t>
      </w:r>
    </w:p>
    <w:p>
      <w:pPr>
        <w:spacing w:after="0" w:line="245"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UMA CAMPANHA DE E-MAIL PLANEJADA</w:t>
      </w:r>
    </w:p>
    <w:p>
      <w:pPr>
        <w:spacing w:after="0" w:line="327" w:lineRule="exact"/>
        <w:rPr>
          <w:sz w:val="20"/>
          <w:szCs w:val="20"/>
          <w:color w:val="auto"/>
        </w:rPr>
      </w:pPr>
    </w:p>
    <w:p>
      <w:pPr>
        <w:ind w:left="360" w:right="600"/>
        <w:spacing w:after="0"/>
        <w:rPr>
          <w:sz w:val="20"/>
          <w:szCs w:val="20"/>
          <w:color w:val="auto"/>
        </w:rPr>
      </w:pPr>
      <w:r>
        <w:rPr>
          <w:rFonts w:ascii="Verdana" w:cs="Verdana" w:eastAsia="Verdana" w:hAnsi="Verdana"/>
          <w:sz w:val="22"/>
          <w:szCs w:val="22"/>
          <w:color w:val="auto"/>
        </w:rPr>
        <w:t>Configure campanhas de email planejadas usando um serviço como o AWeber.com. Você pode oferecer o mesmo tipo de estilo informal e informativo que é popular nas redes sociais, mas incluir links para seus produtos e ofertas. Inclua informações de marca, como vídeos e aplicativos, que podem ajudar as pessoas a entender mais sobre você e sua empresa. Sempre misture ofertas de marca gratuitas com ofertas de vendas. Dessa forma, quando eles abrem um email, não esperam que sejam vendidos sempre. As pessoas simplesmente não gostam disso. É como atender a um vendedor insistente. No entanto, se eles descobrirem que você fornece informações gratuitas em cerca de 50% das vezes, o que pode beneficiá-los, é mais provável que eles abram esse email.</w:t>
      </w:r>
    </w:p>
    <w:p>
      <w:pPr>
        <w:spacing w:after="0" w:line="270" w:lineRule="exact"/>
        <w:rPr>
          <w:sz w:val="20"/>
          <w:szCs w:val="20"/>
          <w:color w:val="auto"/>
        </w:rPr>
      </w:pPr>
    </w:p>
    <w:p>
      <w:pPr>
        <w:ind w:left="360" w:right="480"/>
        <w:spacing w:after="0" w:line="239" w:lineRule="auto"/>
        <w:rPr>
          <w:sz w:val="20"/>
          <w:szCs w:val="20"/>
          <w:color w:val="auto"/>
        </w:rPr>
      </w:pPr>
      <w:r>
        <w:rPr>
          <w:rFonts w:ascii="Verdana" w:cs="Verdana" w:eastAsia="Verdana" w:hAnsi="Verdana"/>
          <w:sz w:val="22"/>
          <w:szCs w:val="22"/>
          <w:color w:val="auto"/>
        </w:rPr>
        <w:t>Experimente diferentes títulos de assuntos de marca em e-mails diferentes e execute testes divididos para ver o que obtém uma reação melhor. O AWeber.com fornece estatísticas sobre taxas de abertura e taxas de cliques. Depois de começar a assistir aos resultados dos seus esforços de marca, você precisa ter um feedback direto sobre o que está funcionando e o que não está. Ele mostrará como ajustar seu marketing para que sua mensagem se torne mais atraente toda vez que você enviar um novo email, aumentando o reconhecimento da marca e as vendas ao mesmo tempo.</w:t>
      </w:r>
    </w:p>
    <w:p>
      <w:pPr>
        <w:sectPr>
          <w:pgSz w:w="12240" w:h="15840" w:orient="portrait"/>
          <w:cols w:equalWidth="0" w:num="1">
            <w:col w:w="9360"/>
          </w:cols>
          <w:pgMar w:left="1440" w:top="1440" w:right="1440" w:bottom="161"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3" w:lineRule="exact"/>
        <w:rPr>
          <w:sz w:val="20"/>
          <w:szCs w:val="20"/>
          <w:color w:val="auto"/>
        </w:rPr>
      </w:pPr>
    </w:p>
    <w:p>
      <w:pPr>
        <w:ind w:left="4120"/>
        <w:spacing w:after="0"/>
        <w:rPr>
          <w:sz w:val="20"/>
          <w:szCs w:val="20"/>
          <w:color w:val="auto"/>
        </w:rPr>
      </w:pPr>
      <w:r>
        <w:rPr>
          <w:rFonts w:ascii="Verdana" w:cs="Verdana" w:eastAsia="Verdana" w:hAnsi="Verdana"/>
          <w:sz w:val="19"/>
          <w:szCs w:val="19"/>
          <w:i w:val="1"/>
          <w:iCs w:val="1"/>
          <w:color w:val="auto"/>
        </w:rPr>
        <w:t>Crie sua própria marca on-line exclusiva - Página 12</w:t>
      </w:r>
    </w:p>
    <w:sectPr>
      <w:pgSz w:w="12240" w:h="15840" w:orient="portrait"/>
      <w:cols w:equalWidth="0" w:num="1">
        <w:col w:w="9360"/>
      </w:cols>
      <w:pgMar w:left="1440" w:top="1440" w:right="1440" w:bottom="161"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2000019F" w:csb1="00000000"/>
  </w:font>
  <w:font w:name="Wingdings">
    <w:panose1 w:val="05000000000000000000"/>
    <w:charset w:val="00"/>
    <w:family w:val="auto"/>
    <w:pitch w:val="variable"/>
    <w:sig w:usb0="00000000" w:usb1="00000000" w:usb2="00000000" w:usb3="00000000" w:csb0="80000000" w:csb1="00000000"/>
  </w:font>
</w:fonts>
</file>

<file path=word/numbering.xml><?xml version="1.0" encoding="utf-8"?>
<w:numbering xmlns:w="http://schemas.openxmlformats.org/wordprocessingml/2006/main">
  <w:abstractNum w:abstractNumId="0">
    <w:nsid w:val="643C9869"/>
    <w:multiLevelType w:val="hybridMultilevel"/>
    <w:lvl w:ilvl="0">
      <w:lvlJc w:val="left"/>
      <w:lvlText w:val=""/>
      <w:numFmt w:val="bullet"/>
      <w:start w:val="1"/>
    </w:lvl>
  </w:abstractNum>
  <w:abstractNum w:abstractNumId="1">
    <w:nsid w:val="66334873"/>
    <w:multiLevelType w:val="hybridMultilevel"/>
    <w:lvl w:ilvl="0">
      <w:lvlJc w:val="left"/>
      <w:lvlText w:val=""/>
      <w:numFmt w:val="bullet"/>
      <w:start w:val="1"/>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hyperlink" Target="http://www.mydropcard.com/" TargetMode="External"/><Relationship Id="rId10" Type="http://schemas.openxmlformats.org/officeDocument/2006/relationships/hyperlink" Target="http://www.businesscard2.com/"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2020-06-09T18:51:07Z</dcterms:created>
  <dcterms:modified xsi:type="dcterms:W3CDTF">2020-06-09T18:51:07Z</dcterms:modified>
</cp:coreProperties>
</file>